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4473" w14:textId="77777777" w:rsidR="007E46D0" w:rsidRDefault="007E46D0" w:rsidP="007E46D0">
      <w:pPr>
        <w:pStyle w:val="Header"/>
        <w:rPr>
          <w:rFonts w:ascii="Arial" w:hAnsi="Arial" w:cs="Arial"/>
          <w:sz w:val="22"/>
          <w:szCs w:val="22"/>
        </w:rPr>
      </w:pPr>
    </w:p>
    <w:p w14:paraId="1AA16AFD" w14:textId="7F3CC1D6" w:rsidR="007E46D0" w:rsidRPr="00FA7F7C" w:rsidRDefault="007E46D0" w:rsidP="007E46D0">
      <w:pPr>
        <w:pStyle w:val="Header"/>
        <w:rPr>
          <w:rFonts w:ascii="Arial" w:hAnsi="Arial" w:cs="Arial"/>
          <w:sz w:val="22"/>
          <w:szCs w:val="22"/>
        </w:rPr>
      </w:pPr>
      <w:r w:rsidRPr="00FA7F7C">
        <w:rPr>
          <w:rFonts w:ascii="Arial" w:hAnsi="Arial" w:cs="Arial"/>
          <w:b/>
          <w:bCs/>
          <w:sz w:val="22"/>
          <w:szCs w:val="22"/>
        </w:rPr>
        <w:t>Name</w:t>
      </w:r>
      <w:r w:rsidR="007B1744">
        <w:rPr>
          <w:rFonts w:ascii="Arial" w:hAnsi="Arial" w:cs="Arial"/>
          <w:b/>
          <w:bCs/>
          <w:sz w:val="22"/>
          <w:szCs w:val="22"/>
        </w:rPr>
        <w:t>:</w:t>
      </w:r>
      <w:r w:rsidR="007B1744" w:rsidRPr="00EF621B">
        <w:rPr>
          <w:rFonts w:ascii="Arial" w:hAnsi="Arial" w:cs="Arial"/>
          <w:sz w:val="22"/>
          <w:szCs w:val="22"/>
        </w:rPr>
        <w:t xml:space="preserve"> </w:t>
      </w:r>
      <w:r w:rsidR="007B1744" w:rsidRPr="00EF621B"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="007B1744" w:rsidRPr="00EF621B">
        <w:rPr>
          <w:rFonts w:ascii="Arial" w:hAnsi="Arial" w:cs="Arial"/>
          <w:sz w:val="22"/>
          <w:szCs w:val="22"/>
        </w:rPr>
        <w:instrText xml:space="preserve"> FORMTEXT </w:instrText>
      </w:r>
      <w:r w:rsidR="007B1744" w:rsidRPr="00EF621B">
        <w:rPr>
          <w:rFonts w:ascii="Arial" w:hAnsi="Arial" w:cs="Arial"/>
          <w:sz w:val="22"/>
          <w:szCs w:val="22"/>
        </w:rPr>
      </w:r>
      <w:r w:rsidR="007B1744" w:rsidRPr="00EF621B">
        <w:rPr>
          <w:rFonts w:ascii="Arial" w:hAnsi="Arial" w:cs="Arial"/>
          <w:sz w:val="22"/>
          <w:szCs w:val="22"/>
        </w:rPr>
        <w:fldChar w:fldCharType="separate"/>
      </w:r>
      <w:r w:rsidR="007B1744" w:rsidRPr="00EF621B">
        <w:rPr>
          <w:rFonts w:ascii="Arial" w:hAnsi="Arial" w:cs="Arial"/>
          <w:noProof/>
          <w:sz w:val="22"/>
          <w:szCs w:val="22"/>
        </w:rPr>
        <w:t> </w:t>
      </w:r>
      <w:r w:rsidR="007B1744" w:rsidRPr="00EF621B">
        <w:rPr>
          <w:rFonts w:ascii="Arial" w:hAnsi="Arial" w:cs="Arial"/>
          <w:noProof/>
          <w:sz w:val="22"/>
          <w:szCs w:val="22"/>
        </w:rPr>
        <w:t> </w:t>
      </w:r>
      <w:r w:rsidR="007B1744" w:rsidRPr="00EF621B">
        <w:rPr>
          <w:rFonts w:ascii="Arial" w:hAnsi="Arial" w:cs="Arial"/>
          <w:noProof/>
          <w:sz w:val="22"/>
          <w:szCs w:val="22"/>
        </w:rPr>
        <w:t> </w:t>
      </w:r>
      <w:r w:rsidR="007B1744" w:rsidRPr="00EF621B">
        <w:rPr>
          <w:rFonts w:ascii="Arial" w:hAnsi="Arial" w:cs="Arial"/>
          <w:noProof/>
          <w:sz w:val="22"/>
          <w:szCs w:val="22"/>
        </w:rPr>
        <w:t> </w:t>
      </w:r>
      <w:r w:rsidR="007B1744" w:rsidRPr="00EF621B">
        <w:rPr>
          <w:rFonts w:ascii="Arial" w:hAnsi="Arial" w:cs="Arial"/>
          <w:noProof/>
          <w:sz w:val="22"/>
          <w:szCs w:val="22"/>
        </w:rPr>
        <w:t> </w:t>
      </w:r>
      <w:r w:rsidR="007B1744" w:rsidRPr="00EF621B">
        <w:rPr>
          <w:rFonts w:ascii="Arial" w:hAnsi="Arial" w:cs="Arial"/>
          <w:sz w:val="22"/>
          <w:szCs w:val="22"/>
        </w:rPr>
        <w:fldChar w:fldCharType="end"/>
      </w:r>
      <w:bookmarkEnd w:id="0"/>
      <w:r w:rsidR="007B1744">
        <w:rPr>
          <w:rFonts w:ascii="Arial" w:hAnsi="Arial" w:cs="Arial"/>
          <w:b/>
          <w:bCs/>
          <w:sz w:val="22"/>
          <w:szCs w:val="22"/>
        </w:rPr>
        <w:t xml:space="preserve"> Em</w:t>
      </w:r>
      <w:r w:rsidRPr="00FA7F7C">
        <w:rPr>
          <w:rFonts w:ascii="Arial" w:hAnsi="Arial" w:cs="Arial"/>
          <w:b/>
          <w:bCs/>
          <w:noProof/>
          <w:sz w:val="22"/>
          <w:szCs w:val="22"/>
        </w:rPr>
        <w:t>ail:</w:t>
      </w:r>
      <w:r w:rsidR="00FA7F7C">
        <w:rPr>
          <w:rFonts w:ascii="Arial" w:hAnsi="Arial" w:cs="Arial"/>
          <w:noProof/>
          <w:sz w:val="22"/>
          <w:szCs w:val="22"/>
        </w:rPr>
        <w:t xml:space="preserve"> </w:t>
      </w:r>
      <w:r w:rsidR="007B1744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="007B1744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7B1744">
        <w:rPr>
          <w:rFonts w:ascii="Arial" w:hAnsi="Arial" w:cs="Arial"/>
          <w:noProof/>
          <w:sz w:val="22"/>
          <w:szCs w:val="22"/>
        </w:rPr>
      </w:r>
      <w:r w:rsidR="007B1744">
        <w:rPr>
          <w:rFonts w:ascii="Arial" w:hAnsi="Arial" w:cs="Arial"/>
          <w:noProof/>
          <w:sz w:val="22"/>
          <w:szCs w:val="22"/>
        </w:rPr>
        <w:fldChar w:fldCharType="separate"/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fldChar w:fldCharType="end"/>
      </w:r>
      <w:bookmarkEnd w:id="1"/>
      <w:r w:rsidR="007B1744">
        <w:rPr>
          <w:rFonts w:ascii="Arial" w:hAnsi="Arial" w:cs="Arial"/>
          <w:noProof/>
          <w:sz w:val="22"/>
          <w:szCs w:val="22"/>
        </w:rPr>
        <w:t xml:space="preserve"> </w:t>
      </w:r>
      <w:r w:rsidRPr="00FA7F7C">
        <w:rPr>
          <w:rFonts w:ascii="Arial" w:hAnsi="Arial" w:cs="Arial"/>
          <w:b/>
          <w:bCs/>
          <w:noProof/>
          <w:sz w:val="22"/>
          <w:szCs w:val="22"/>
        </w:rPr>
        <w:t>Student ID</w:t>
      </w:r>
      <w:r w:rsidR="00FA7F7C" w:rsidRPr="00FA7F7C">
        <w:rPr>
          <w:rFonts w:ascii="Arial" w:hAnsi="Arial" w:cs="Arial"/>
          <w:b/>
          <w:bCs/>
          <w:noProof/>
          <w:sz w:val="22"/>
          <w:szCs w:val="22"/>
        </w:rPr>
        <w:t>:</w:t>
      </w:r>
      <w:r w:rsidR="00FA7F7C">
        <w:rPr>
          <w:rFonts w:ascii="Arial" w:hAnsi="Arial" w:cs="Arial"/>
          <w:noProof/>
          <w:sz w:val="22"/>
          <w:szCs w:val="22"/>
        </w:rPr>
        <w:t xml:space="preserve"> </w:t>
      </w:r>
      <w:r w:rsidR="007B1744">
        <w:rPr>
          <w:rFonts w:ascii="Arial" w:hAnsi="Arial" w:cs="Arial"/>
          <w:noProof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7B1744">
        <w:rPr>
          <w:rFonts w:ascii="Arial" w:hAnsi="Arial" w:cs="Arial"/>
          <w:noProof/>
          <w:sz w:val="22"/>
          <w:szCs w:val="22"/>
        </w:rPr>
        <w:instrText xml:space="preserve"> FORMTEXT </w:instrText>
      </w:r>
      <w:r w:rsidR="007B1744">
        <w:rPr>
          <w:rFonts w:ascii="Arial" w:hAnsi="Arial" w:cs="Arial"/>
          <w:noProof/>
          <w:sz w:val="22"/>
          <w:szCs w:val="22"/>
        </w:rPr>
      </w:r>
      <w:r w:rsidR="007B1744">
        <w:rPr>
          <w:rFonts w:ascii="Arial" w:hAnsi="Arial" w:cs="Arial"/>
          <w:noProof/>
          <w:sz w:val="22"/>
          <w:szCs w:val="22"/>
        </w:rPr>
        <w:fldChar w:fldCharType="separate"/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t> </w:t>
      </w:r>
      <w:r w:rsidR="007B1744">
        <w:rPr>
          <w:rFonts w:ascii="Arial" w:hAnsi="Arial" w:cs="Arial"/>
          <w:noProof/>
          <w:sz w:val="22"/>
          <w:szCs w:val="22"/>
        </w:rPr>
        <w:fldChar w:fldCharType="end"/>
      </w:r>
      <w:bookmarkEnd w:id="2"/>
      <w:r w:rsidRPr="00FA7F7C">
        <w:rPr>
          <w:rFonts w:ascii="Arial" w:hAnsi="Arial" w:cs="Arial"/>
          <w:noProof/>
          <w:sz w:val="22"/>
          <w:szCs w:val="22"/>
        </w:rPr>
        <w:br/>
      </w:r>
    </w:p>
    <w:p w14:paraId="3D922D40" w14:textId="77777777" w:rsidR="007E46D0" w:rsidRPr="00D440D4" w:rsidRDefault="007E46D0" w:rsidP="007E46D0">
      <w:pPr>
        <w:pStyle w:val="Header"/>
        <w:numPr>
          <w:ilvl w:val="0"/>
          <w:numId w:val="1"/>
        </w:numPr>
        <w:ind w:left="270" w:right="-360" w:hanging="270"/>
        <w:rPr>
          <w:rFonts w:ascii="Arial" w:hAnsi="Arial" w:cs="Arial"/>
          <w:sz w:val="20"/>
          <w:szCs w:val="20"/>
        </w:rPr>
      </w:pPr>
      <w:r w:rsidRPr="00D440D4">
        <w:rPr>
          <w:rFonts w:ascii="Arial" w:hAnsi="Arial" w:cs="Arial"/>
          <w:sz w:val="20"/>
          <w:szCs w:val="20"/>
        </w:rPr>
        <w:t>There are 13 courses total in this major. Five are required (already circled), and you choose eight more.</w:t>
      </w:r>
    </w:p>
    <w:p w14:paraId="2BDEB2B7" w14:textId="6639D15B" w:rsidR="007E46D0" w:rsidRPr="00D440D4" w:rsidRDefault="007E46D0" w:rsidP="007E46D0">
      <w:pPr>
        <w:pStyle w:val="Header"/>
        <w:numPr>
          <w:ilvl w:val="0"/>
          <w:numId w:val="1"/>
        </w:numPr>
        <w:ind w:left="270" w:hanging="270"/>
        <w:rPr>
          <w:rFonts w:ascii="Arial" w:hAnsi="Arial" w:cs="Arial"/>
          <w:sz w:val="20"/>
          <w:szCs w:val="20"/>
        </w:rPr>
      </w:pPr>
      <w:r w:rsidRPr="00D440D4">
        <w:rPr>
          <w:rFonts w:ascii="Arial" w:hAnsi="Arial" w:cs="Arial"/>
          <w:sz w:val="20"/>
          <w:szCs w:val="20"/>
        </w:rPr>
        <w:t>All courses are 3 credits except for 499</w:t>
      </w:r>
      <w:r w:rsidR="002424F5">
        <w:rPr>
          <w:rFonts w:ascii="Arial" w:hAnsi="Arial" w:cs="Arial"/>
          <w:sz w:val="20"/>
          <w:szCs w:val="20"/>
        </w:rPr>
        <w:t>9</w:t>
      </w:r>
      <w:r w:rsidRPr="00D440D4">
        <w:rPr>
          <w:rFonts w:ascii="Arial" w:hAnsi="Arial" w:cs="Arial"/>
          <w:sz w:val="20"/>
          <w:szCs w:val="20"/>
        </w:rPr>
        <w:t xml:space="preserve"> (1 credit).</w:t>
      </w:r>
    </w:p>
    <w:p w14:paraId="611FEAA8" w14:textId="3BA6AEAA" w:rsidR="007E46D0" w:rsidRPr="007E46D0" w:rsidRDefault="0092201A" w:rsidP="007E46D0">
      <w:pPr>
        <w:pStyle w:val="ListParagraph"/>
        <w:numPr>
          <w:ilvl w:val="0"/>
          <w:numId w:val="1"/>
        </w:numPr>
        <w:ind w:left="270" w:hanging="27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Use the </w:t>
      </w:r>
      <w:hyperlink r:id="rId7" w:history="1">
        <w:r w:rsidR="004D3D72">
          <w:rPr>
            <w:rStyle w:val="Hyperlink"/>
            <w:rFonts w:ascii="Arial" w:hAnsi="Arial" w:cs="Arial"/>
            <w:sz w:val="20"/>
            <w:szCs w:val="20"/>
          </w:rPr>
          <w:t>Strategic Communication course overview</w:t>
        </w:r>
      </w:hyperlink>
      <w:r>
        <w:rPr>
          <w:rFonts w:ascii="Arial" w:hAnsi="Arial" w:cs="Arial"/>
          <w:sz w:val="20"/>
          <w:szCs w:val="20"/>
        </w:rPr>
        <w:t xml:space="preserve"> for </w:t>
      </w:r>
      <w:r w:rsidR="00BE26C2">
        <w:rPr>
          <w:rFonts w:ascii="Arial" w:hAnsi="Arial" w:cs="Arial"/>
          <w:sz w:val="20"/>
          <w:szCs w:val="20"/>
        </w:rPr>
        <w:t xml:space="preserve">course </w:t>
      </w:r>
      <w:r w:rsidR="007E46D0" w:rsidRPr="00D440D4">
        <w:rPr>
          <w:rFonts w:ascii="Arial" w:hAnsi="Arial" w:cs="Arial"/>
          <w:sz w:val="20"/>
          <w:szCs w:val="20"/>
        </w:rPr>
        <w:t xml:space="preserve">profiles and prerequisites </w:t>
      </w:r>
    </w:p>
    <w:p w14:paraId="65A89A4B" w14:textId="77777777" w:rsidR="007E46D0" w:rsidRDefault="007E46D0" w:rsidP="007E46D0">
      <w:pPr>
        <w:rPr>
          <w:rFonts w:ascii="Arial" w:hAnsi="Arial" w:cs="Arial"/>
          <w:sz w:val="20"/>
          <w:szCs w:val="20"/>
        </w:rPr>
      </w:pPr>
    </w:p>
    <w:p w14:paraId="5149945D" w14:textId="591715B5" w:rsidR="002424F5" w:rsidRPr="007E46D0" w:rsidRDefault="002424F5" w:rsidP="007E46D0">
      <w:pPr>
        <w:rPr>
          <w:rFonts w:ascii="Arial" w:hAnsi="Arial" w:cs="Arial"/>
          <w:sz w:val="20"/>
          <w:szCs w:val="20"/>
        </w:rPr>
        <w:sectPr w:rsidR="002424F5" w:rsidRPr="007E46D0" w:rsidSect="00166342"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C654F82" w14:textId="77777777" w:rsidR="004D3D72" w:rsidRPr="00E45CFC" w:rsidRDefault="004D3D72" w:rsidP="004D3D72">
      <w:pPr>
        <w:ind w:left="100" w:hanging="190"/>
        <w:rPr>
          <w:rFonts w:ascii="Arial" w:hAnsi="Arial" w:cs="Arial"/>
          <w:b/>
        </w:rPr>
      </w:pPr>
      <w:r w:rsidRPr="00E45CF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793B9" wp14:editId="3E5DD504">
                <wp:simplePos x="0" y="0"/>
                <wp:positionH relativeFrom="column">
                  <wp:posOffset>0</wp:posOffset>
                </wp:positionH>
                <wp:positionV relativeFrom="paragraph">
                  <wp:posOffset>143655</wp:posOffset>
                </wp:positionV>
                <wp:extent cx="1041400" cy="232348"/>
                <wp:effectExtent l="0" t="0" r="12700" b="95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323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D75DF" id="Oval 7" o:spid="_x0000_s1026" style="position:absolute;margin-left:0;margin-top:11.3pt;width:82pt;height:18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" filled="f" strokecolor="#1f3763 [1604]" strokeweight="1pt">
                <v:stroke joinstyle="miter"/>
              </v:oval>
            </w:pict>
          </mc:Fallback>
        </mc:AlternateContent>
      </w:r>
      <w:r w:rsidRPr="00E45CFC">
        <w:rPr>
          <w:rFonts w:ascii="Arial" w:hAnsi="Arial" w:cs="Arial"/>
          <w:b/>
        </w:rPr>
        <w:t>Preparatory Course</w:t>
      </w:r>
    </w:p>
    <w:p w14:paraId="15A7FC74" w14:textId="77777777" w:rsidR="004D3D72" w:rsidRPr="00E45CFC" w:rsidRDefault="004D3D72" w:rsidP="004D3D72">
      <w:pPr>
        <w:pStyle w:val="ListParagraph"/>
        <w:numPr>
          <w:ilvl w:val="0"/>
          <w:numId w:val="2"/>
        </w:numPr>
        <w:tabs>
          <w:tab w:val="left" w:pos="179"/>
        </w:tabs>
        <w:spacing w:before="0"/>
        <w:ind w:hanging="190"/>
        <w:rPr>
          <w:rFonts w:ascii="Arial" w:hAnsi="Arial" w:cs="Arial"/>
        </w:rPr>
      </w:pPr>
      <w:r w:rsidRPr="00E45CFC">
        <w:rPr>
          <w:rFonts w:ascii="Arial" w:hAnsi="Arial" w:cs="Arial"/>
        </w:rPr>
        <w:t>JOUR</w:t>
      </w:r>
      <w:r w:rsidRPr="00E45CFC">
        <w:rPr>
          <w:rFonts w:ascii="Arial" w:hAnsi="Arial" w:cs="Arial"/>
          <w:spacing w:val="-1"/>
        </w:rPr>
        <w:t xml:space="preserve"> </w:t>
      </w:r>
      <w:r w:rsidRPr="00E45CFC">
        <w:rPr>
          <w:rFonts w:ascii="Arial" w:hAnsi="Arial" w:cs="Arial"/>
        </w:rPr>
        <w:t>1001/H</w:t>
      </w:r>
    </w:p>
    <w:p w14:paraId="688CB9E4" w14:textId="24206E45" w:rsidR="004D3D72" w:rsidRPr="004D3D72" w:rsidRDefault="004D3D72" w:rsidP="004D3D72">
      <w:pPr>
        <w:pStyle w:val="BodyText"/>
        <w:spacing w:before="0"/>
        <w:ind w:left="0" w:hanging="190"/>
        <w:rPr>
          <w:rFonts w:ascii="Arial" w:hAnsi="Arial" w:cs="Arial"/>
          <w:sz w:val="10"/>
          <w:szCs w:val="10"/>
        </w:rPr>
      </w:pPr>
      <w:r w:rsidRPr="004D3D72">
        <w:rPr>
          <w:rFonts w:ascii="Arial" w:hAnsi="Arial" w:cs="Arial"/>
          <w:sz w:val="10"/>
          <w:szCs w:val="10"/>
        </w:rPr>
        <w:t xml:space="preserve"> </w:t>
      </w:r>
    </w:p>
    <w:p w14:paraId="79C4522A" w14:textId="77777777" w:rsidR="004D3D72" w:rsidRPr="00E45CFC" w:rsidRDefault="004D3D72" w:rsidP="004D3D72">
      <w:pPr>
        <w:ind w:left="100" w:hanging="190"/>
        <w:rPr>
          <w:rFonts w:ascii="Arial" w:hAnsi="Arial" w:cs="Arial"/>
          <w:b/>
        </w:rPr>
      </w:pPr>
      <w:r w:rsidRPr="00E45CF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D3419" wp14:editId="507E9B80">
                <wp:simplePos x="0" y="0"/>
                <wp:positionH relativeFrom="column">
                  <wp:posOffset>0</wp:posOffset>
                </wp:positionH>
                <wp:positionV relativeFrom="paragraph">
                  <wp:posOffset>142095</wp:posOffset>
                </wp:positionV>
                <wp:extent cx="1041400" cy="232348"/>
                <wp:effectExtent l="0" t="0" r="12700" b="95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323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E4D39" id="Oval 9" o:spid="_x0000_s1026" style="position:absolute;margin-left:0;margin-top:11.2pt;width:82pt;height:18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" filled="f" strokecolor="#1f3763 [1604]" strokeweight="1pt">
                <v:stroke joinstyle="miter"/>
              </v:oval>
            </w:pict>
          </mc:Fallback>
        </mc:AlternateContent>
      </w:r>
      <w:r w:rsidRPr="00E45CFC">
        <w:rPr>
          <w:rFonts w:ascii="Arial" w:hAnsi="Arial" w:cs="Arial"/>
          <w:b/>
        </w:rPr>
        <w:t>Core Courses</w:t>
      </w:r>
    </w:p>
    <w:p w14:paraId="7B911C80" w14:textId="77777777" w:rsidR="004D3D72" w:rsidRPr="00E45CFC" w:rsidRDefault="004D3D72" w:rsidP="004D3D72">
      <w:pPr>
        <w:pStyle w:val="ListParagraph"/>
        <w:numPr>
          <w:ilvl w:val="0"/>
          <w:numId w:val="2"/>
        </w:numPr>
        <w:tabs>
          <w:tab w:val="left" w:pos="179"/>
        </w:tabs>
        <w:spacing w:before="0"/>
        <w:ind w:hanging="190"/>
        <w:rPr>
          <w:rFonts w:ascii="Arial" w:hAnsi="Arial" w:cs="Arial"/>
        </w:rPr>
      </w:pPr>
      <w:r w:rsidRPr="00E45CFC">
        <w:rPr>
          <w:rFonts w:ascii="Arial" w:hAnsi="Arial" w:cs="Arial"/>
        </w:rPr>
        <w:t>JOUR</w:t>
      </w:r>
      <w:r w:rsidRPr="00E45CFC">
        <w:rPr>
          <w:rFonts w:ascii="Arial" w:hAnsi="Arial" w:cs="Arial"/>
          <w:spacing w:val="-1"/>
        </w:rPr>
        <w:t xml:space="preserve"> </w:t>
      </w:r>
      <w:r w:rsidRPr="00E45CFC">
        <w:rPr>
          <w:rFonts w:ascii="Arial" w:hAnsi="Arial" w:cs="Arial"/>
        </w:rPr>
        <w:t>3004/H</w:t>
      </w:r>
    </w:p>
    <w:p w14:paraId="08FF5576" w14:textId="77777777" w:rsidR="004D3D72" w:rsidRPr="00E45CFC" w:rsidRDefault="004D3D72" w:rsidP="004D3D72">
      <w:pPr>
        <w:pStyle w:val="BodyText"/>
        <w:tabs>
          <w:tab w:val="left" w:pos="1620"/>
        </w:tabs>
        <w:spacing w:before="0"/>
        <w:rPr>
          <w:rFonts w:ascii="Arial" w:hAnsi="Arial" w:cs="Arial"/>
        </w:rPr>
      </w:pPr>
      <w:r w:rsidRPr="00E45CF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945F6" wp14:editId="42BD0A10">
                <wp:simplePos x="0" y="0"/>
                <wp:positionH relativeFrom="column">
                  <wp:posOffset>-21445</wp:posOffset>
                </wp:positionH>
                <wp:positionV relativeFrom="paragraph">
                  <wp:posOffset>122555</wp:posOffset>
                </wp:positionV>
                <wp:extent cx="1041400" cy="232348"/>
                <wp:effectExtent l="0" t="0" r="12700" b="95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323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45854" id="Oval 10" o:spid="_x0000_s1026" style="position:absolute;margin-left:-1.7pt;margin-top:9.65pt;width:82pt;height:1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" filled="f" strokecolor="#1f3763 [1604]" strokeweight="1pt">
                <v:stroke joinstyle="miter"/>
              </v:oval>
            </w:pict>
          </mc:Fallback>
        </mc:AlternateContent>
      </w:r>
      <w:r w:rsidRPr="00E45CFC">
        <w:rPr>
          <w:rFonts w:ascii="Arial" w:hAnsi="Arial" w:cs="Arial"/>
        </w:rPr>
        <w:t>and</w:t>
      </w:r>
    </w:p>
    <w:p w14:paraId="467E4631" w14:textId="77777777" w:rsidR="004D3D72" w:rsidRPr="00E45CFC" w:rsidRDefault="004D3D72" w:rsidP="004D3D72">
      <w:pPr>
        <w:pStyle w:val="ListParagraph"/>
        <w:numPr>
          <w:ilvl w:val="0"/>
          <w:numId w:val="2"/>
        </w:numPr>
        <w:tabs>
          <w:tab w:val="left" w:pos="179"/>
        </w:tabs>
        <w:spacing w:before="0"/>
        <w:ind w:hanging="190"/>
        <w:rPr>
          <w:rFonts w:ascii="Arial" w:hAnsi="Arial" w:cs="Arial"/>
        </w:rPr>
      </w:pPr>
      <w:r w:rsidRPr="00E45CFC">
        <w:rPr>
          <w:rFonts w:ascii="Arial" w:hAnsi="Arial" w:cs="Arial"/>
        </w:rPr>
        <w:t>JOUR 3201</w:t>
      </w:r>
    </w:p>
    <w:p w14:paraId="0B98708C" w14:textId="5CB0BFCA" w:rsidR="007E46D0" w:rsidRPr="000714BC" w:rsidRDefault="00711A2B" w:rsidP="007E46D0">
      <w:pPr>
        <w:pStyle w:val="ListParagraph"/>
        <w:ind w:left="-90"/>
      </w:pPr>
      <w:r>
        <w:t xml:space="preserve"> </w:t>
      </w:r>
    </w:p>
    <w:p w14:paraId="51AC3EC9" w14:textId="77777777" w:rsidR="004D3D72" w:rsidRPr="00E45CFC" w:rsidRDefault="004D3D72" w:rsidP="004D3D72">
      <w:pPr>
        <w:ind w:left="100" w:hanging="190"/>
        <w:rPr>
          <w:rFonts w:ascii="Arial" w:hAnsi="Arial" w:cs="Arial"/>
          <w:b/>
        </w:rPr>
      </w:pPr>
      <w:r w:rsidRPr="00E45CFC">
        <w:rPr>
          <w:rFonts w:ascii="Arial" w:hAnsi="Arial" w:cs="Arial"/>
          <w:b/>
        </w:rPr>
        <w:t>Professional</w:t>
      </w:r>
      <w:r>
        <w:rPr>
          <w:rFonts w:ascii="Arial" w:hAnsi="Arial" w:cs="Arial"/>
          <w:b/>
        </w:rPr>
        <w:t>/Skills</w:t>
      </w:r>
      <w:r w:rsidRPr="00E45CFC">
        <w:rPr>
          <w:rFonts w:ascii="Arial" w:hAnsi="Arial" w:cs="Arial"/>
          <w:b/>
        </w:rPr>
        <w:t xml:space="preserve"> Courses</w:t>
      </w:r>
    </w:p>
    <w:p w14:paraId="57F18873" w14:textId="77777777" w:rsidR="004D3D72" w:rsidRPr="00685745" w:rsidRDefault="004D3D72" w:rsidP="004D3D72">
      <w:pPr>
        <w:pStyle w:val="BodyText"/>
        <w:spacing w:before="0"/>
        <w:ind w:hanging="190"/>
        <w:rPr>
          <w:rFonts w:ascii="Arial" w:hAnsi="Arial" w:cs="Arial"/>
          <w:sz w:val="21"/>
          <w:szCs w:val="21"/>
        </w:rPr>
      </w:pPr>
      <w:r w:rsidRPr="00685745">
        <w:rPr>
          <w:rFonts w:ascii="Arial" w:hAnsi="Arial" w:cs="Arial"/>
          <w:sz w:val="21"/>
          <w:szCs w:val="21"/>
        </w:rPr>
        <w:t>Take at least one 4xxx-5xxx course.</w:t>
      </w:r>
    </w:p>
    <w:p w14:paraId="680C7F0A" w14:textId="77777777" w:rsidR="004D3D72" w:rsidRPr="00685745" w:rsidRDefault="004D3D72" w:rsidP="004D3D72">
      <w:pPr>
        <w:pStyle w:val="Heading2"/>
        <w:spacing w:before="0"/>
        <w:ind w:hanging="190"/>
        <w:rPr>
          <w:rFonts w:ascii="Arial" w:hAnsi="Arial" w:cs="Arial"/>
          <w:b w:val="0"/>
          <w:bCs w:val="0"/>
          <w:sz w:val="21"/>
          <w:szCs w:val="21"/>
        </w:rPr>
      </w:pPr>
      <w:r w:rsidRPr="00685745">
        <w:rPr>
          <w:rFonts w:ascii="Arial" w:hAnsi="Arial" w:cs="Arial"/>
          <w:b w:val="0"/>
          <w:bCs w:val="0"/>
          <w:sz w:val="21"/>
          <w:szCs w:val="21"/>
        </w:rPr>
        <w:t>Courses must follow prerequisites!</w:t>
      </w:r>
    </w:p>
    <w:p w14:paraId="4272859D" w14:textId="7BCE1CF3" w:rsidR="004D3D72" w:rsidRPr="00E45CFC" w:rsidRDefault="004D3D72" w:rsidP="004D3D72">
      <w:pPr>
        <w:pStyle w:val="Heading2"/>
        <w:spacing w:before="0"/>
        <w:ind w:hanging="190"/>
        <w:rPr>
          <w:rFonts w:ascii="Arial" w:hAnsi="Arial" w:cs="Arial"/>
          <w:color w:val="FF0000"/>
          <w:sz w:val="21"/>
          <w:szCs w:val="21"/>
          <w:u w:val="single"/>
        </w:rPr>
      </w:pPr>
      <w:r>
        <w:rPr>
          <w:rFonts w:ascii="Arial" w:hAnsi="Arial" w:cs="Arial"/>
          <w:color w:val="FF0000"/>
          <w:sz w:val="21"/>
          <w:szCs w:val="21"/>
          <w:u w:val="single"/>
        </w:rPr>
        <w:t>Select</w:t>
      </w:r>
      <w:r w:rsidRPr="00E45CFC">
        <w:rPr>
          <w:rFonts w:ascii="Arial" w:hAnsi="Arial" w:cs="Arial"/>
          <w:color w:val="FF0000"/>
          <w:sz w:val="21"/>
          <w:szCs w:val="21"/>
          <w:u w:val="single"/>
        </w:rPr>
        <w:t xml:space="preserve"> five courses from the following: </w:t>
      </w:r>
    </w:p>
    <w:p w14:paraId="49B90421" w14:textId="4158365E" w:rsidR="007E46D0" w:rsidRPr="00F327F8" w:rsidRDefault="00F327F8" w:rsidP="007E46D0">
      <w:pPr>
        <w:pStyle w:val="BodyText"/>
        <w:ind w:left="0"/>
        <w:rPr>
          <w:b/>
          <w:bCs/>
          <w:color w:val="FF0000"/>
          <w:sz w:val="10"/>
          <w:szCs w:val="10"/>
        </w:rPr>
      </w:pPr>
      <w:r w:rsidRPr="00F327F8">
        <w:rPr>
          <w:b/>
          <w:bCs/>
          <w:color w:val="FF0000"/>
          <w:sz w:val="10"/>
          <w:szCs w:val="10"/>
        </w:rPr>
        <w:t xml:space="preserve"> </w:t>
      </w:r>
    </w:p>
    <w:p w14:paraId="05F338B2" w14:textId="77777777" w:rsidR="004D3D72" w:rsidRDefault="004D3D72" w:rsidP="004D3D72">
      <w:pPr>
        <w:pStyle w:val="BodyText"/>
        <w:spacing w:before="0"/>
        <w:ind w:hanging="190"/>
        <w:rPr>
          <w:rFonts w:ascii="Arial" w:hAnsi="Arial" w:cs="Arial"/>
          <w:i/>
        </w:rPr>
      </w:pPr>
      <w:r w:rsidRPr="004D3D72">
        <w:rPr>
          <w:rFonts w:ascii="Arial" w:hAnsi="Arial" w:cs="Arial"/>
          <w:i/>
        </w:rPr>
        <w:t>Execution Skills</w:t>
      </w:r>
    </w:p>
    <w:p w14:paraId="03A2829B" w14:textId="02D0239F" w:rsidR="004D3D72" w:rsidRPr="004D3D72" w:rsidRDefault="004D3D72" w:rsidP="00490FDA">
      <w:pPr>
        <w:pStyle w:val="BodyText"/>
        <w:spacing w:before="0"/>
        <w:ind w:hanging="100"/>
        <w:rPr>
          <w:rFonts w:ascii="Arial" w:hAnsi="Arial" w:cs="Arial"/>
          <w:i/>
        </w:rPr>
      </w:pPr>
      <w:r w:rsidRPr="004D3D72">
        <w:rPr>
          <w:rFonts w:ascii="Arial" w:hAnsi="Arial" w:cs="Arial"/>
        </w:rPr>
        <w:t>Take one course from the following:</w:t>
      </w:r>
    </w:p>
    <w:p w14:paraId="0C791774" w14:textId="16C6260C" w:rsidR="004D3D72" w:rsidRPr="004D3D72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8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Pr="004D3D72">
        <w:rPr>
          <w:rFonts w:ascii="Arial" w:hAnsi="Arial" w:cs="Arial"/>
          <w:sz w:val="22"/>
          <w:szCs w:val="22"/>
        </w:rPr>
        <w:t>JOUR 3241W</w:t>
      </w:r>
    </w:p>
    <w:p w14:paraId="34370813" w14:textId="6CA7CBBB" w:rsidR="004D3D72" w:rsidRPr="004D3D72" w:rsidRDefault="004D3D72" w:rsidP="004D3D72">
      <w:pPr>
        <w:tabs>
          <w:tab w:val="left" w:pos="179"/>
        </w:tabs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9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4"/>
      <w:r w:rsidRPr="004D3D72">
        <w:rPr>
          <w:rFonts w:ascii="Arial" w:hAnsi="Arial" w:cs="Arial"/>
          <w:sz w:val="22"/>
          <w:szCs w:val="22"/>
        </w:rPr>
        <w:t xml:space="preserve"> JOUR 3279W</w:t>
      </w:r>
      <w:r w:rsidRPr="004D3D72">
        <w:rPr>
          <w:rFonts w:ascii="Arial" w:hAnsi="Arial" w:cs="Arial"/>
          <w:i/>
          <w:sz w:val="22"/>
          <w:szCs w:val="22"/>
        </w:rPr>
        <w:t xml:space="preserve"> </w:t>
      </w:r>
    </w:p>
    <w:p w14:paraId="234EBE53" w14:textId="56EBEEDA" w:rsidR="004D3D72" w:rsidRPr="004D3D72" w:rsidRDefault="004D3D72" w:rsidP="00490FDA">
      <w:pPr>
        <w:pStyle w:val="BodyText"/>
        <w:spacing w:before="0"/>
        <w:ind w:hanging="100"/>
        <w:rPr>
          <w:rFonts w:ascii="Arial" w:hAnsi="Arial" w:cs="Arial"/>
          <w:i/>
        </w:rPr>
      </w:pPr>
      <w:r w:rsidRPr="004D3D72">
        <w:rPr>
          <w:rFonts w:ascii="Arial" w:hAnsi="Arial" w:cs="Arial"/>
        </w:rPr>
        <w:t>Take one or two courses from the following:</w:t>
      </w:r>
    </w:p>
    <w:p w14:paraId="4F466C7B" w14:textId="37A86FF8" w:rsidR="004D3D72" w:rsidRPr="004D3D72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0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Pr="004D3D72">
        <w:rPr>
          <w:rFonts w:ascii="Arial" w:hAnsi="Arial" w:cs="Arial"/>
          <w:sz w:val="22"/>
          <w:szCs w:val="22"/>
        </w:rPr>
        <w:t>JOUR 3102</w:t>
      </w:r>
    </w:p>
    <w:p w14:paraId="5BBC9934" w14:textId="4EC29685" w:rsidR="004D3D72" w:rsidRPr="004D3D72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2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</w:t>
      </w:r>
      <w:r w:rsidRPr="004D3D72">
        <w:rPr>
          <w:rFonts w:ascii="Arial" w:hAnsi="Arial" w:cs="Arial"/>
          <w:sz w:val="22"/>
          <w:szCs w:val="22"/>
        </w:rPr>
        <w:t>JOUR 3241W</w:t>
      </w:r>
    </w:p>
    <w:p w14:paraId="6D4E36A8" w14:textId="53DC3EE1" w:rsidR="004D3D72" w:rsidRDefault="004D3D72" w:rsidP="004D3D72">
      <w:pPr>
        <w:tabs>
          <w:tab w:val="left" w:pos="179"/>
        </w:tabs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3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Pr="004D3D72">
        <w:rPr>
          <w:rFonts w:ascii="Arial" w:hAnsi="Arial" w:cs="Arial"/>
          <w:sz w:val="22"/>
          <w:szCs w:val="22"/>
        </w:rPr>
        <w:t>JOUR 3279W</w:t>
      </w:r>
    </w:p>
    <w:p w14:paraId="43652A03" w14:textId="55B2152E" w:rsidR="00711A2B" w:rsidRPr="004D3D72" w:rsidRDefault="00711A2B" w:rsidP="004D3D72">
      <w:pPr>
        <w:tabs>
          <w:tab w:val="left" w:pos="179"/>
        </w:tabs>
        <w:ind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1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</w:t>
      </w:r>
      <w:r w:rsidRPr="004D3D72">
        <w:rPr>
          <w:rFonts w:ascii="Arial" w:hAnsi="Arial" w:cs="Arial"/>
          <w:sz w:val="22"/>
          <w:szCs w:val="22"/>
        </w:rPr>
        <w:t>JOUR 3321</w:t>
      </w:r>
    </w:p>
    <w:p w14:paraId="6C93B1E8" w14:textId="47F4C220" w:rsidR="004D3D72" w:rsidRPr="004D3D72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4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</w:t>
      </w:r>
      <w:r w:rsidRPr="004D3D72">
        <w:rPr>
          <w:rFonts w:ascii="Arial" w:hAnsi="Arial" w:cs="Arial"/>
          <w:sz w:val="22"/>
          <w:szCs w:val="22"/>
        </w:rPr>
        <w:t>JOUR 4242</w:t>
      </w:r>
    </w:p>
    <w:p w14:paraId="791CFA41" w14:textId="6DB2FA0C" w:rsidR="004D3D72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5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</w:t>
      </w:r>
      <w:r w:rsidRPr="004D3D72">
        <w:rPr>
          <w:rFonts w:ascii="Arial" w:hAnsi="Arial" w:cs="Arial"/>
          <w:sz w:val="22"/>
          <w:szCs w:val="22"/>
        </w:rPr>
        <w:t>JOUR 4243</w:t>
      </w:r>
    </w:p>
    <w:p w14:paraId="062F9BCB" w14:textId="398A25A0" w:rsidR="00711A2B" w:rsidRPr="004D3D72" w:rsidRDefault="00711A2B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JOUR 4244</w:t>
      </w:r>
    </w:p>
    <w:p w14:paraId="67B97BE2" w14:textId="7D3E42FD" w:rsidR="004D3D72" w:rsidRPr="004D3D72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6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</w:t>
      </w:r>
      <w:r w:rsidRPr="004D3D72">
        <w:rPr>
          <w:rFonts w:ascii="Arial" w:hAnsi="Arial" w:cs="Arial"/>
          <w:sz w:val="22"/>
          <w:szCs w:val="22"/>
        </w:rPr>
        <w:t>JOUR 5174</w:t>
      </w:r>
    </w:p>
    <w:p w14:paraId="51D27913" w14:textId="7C3FAD61" w:rsidR="004D3D72" w:rsidRDefault="004D3D72" w:rsidP="004D3D72">
      <w:pPr>
        <w:pStyle w:val="BodyText"/>
        <w:spacing w:before="0"/>
        <w:ind w:hanging="190"/>
        <w:rPr>
          <w:rFonts w:ascii="Arial" w:hAnsi="Arial" w:cs="Arial"/>
          <w:i/>
          <w:sz w:val="10"/>
          <w:szCs w:val="10"/>
        </w:rPr>
      </w:pPr>
      <w:r w:rsidRPr="00D90987">
        <w:rPr>
          <w:rFonts w:ascii="Arial" w:hAnsi="Arial" w:cs="Arial"/>
          <w:i/>
          <w:sz w:val="10"/>
          <w:szCs w:val="10"/>
        </w:rPr>
        <w:t xml:space="preserve">  </w:t>
      </w:r>
    </w:p>
    <w:p w14:paraId="31EB6A89" w14:textId="77777777" w:rsidR="004D3D72" w:rsidRPr="00D90987" w:rsidRDefault="004D3D72" w:rsidP="004D3D72">
      <w:pPr>
        <w:pStyle w:val="BodyText"/>
        <w:spacing w:before="0"/>
        <w:ind w:hanging="190"/>
        <w:rPr>
          <w:rFonts w:ascii="Arial" w:hAnsi="Arial" w:cs="Arial"/>
          <w:i/>
          <w:sz w:val="10"/>
          <w:szCs w:val="10"/>
        </w:rPr>
      </w:pPr>
    </w:p>
    <w:p w14:paraId="141214C4" w14:textId="77777777" w:rsidR="004D3D72" w:rsidRDefault="004D3D72" w:rsidP="004D3D72">
      <w:pPr>
        <w:pStyle w:val="BodyText"/>
        <w:spacing w:before="0"/>
        <w:ind w:hanging="190"/>
        <w:rPr>
          <w:rFonts w:ascii="Arial" w:hAnsi="Arial" w:cs="Arial"/>
          <w:i/>
        </w:rPr>
      </w:pPr>
      <w:r w:rsidRPr="00E45CFC">
        <w:rPr>
          <w:rFonts w:ascii="Arial" w:hAnsi="Arial" w:cs="Arial"/>
          <w:i/>
        </w:rPr>
        <w:t>Planning Skills</w:t>
      </w:r>
    </w:p>
    <w:p w14:paraId="2B6666A3" w14:textId="30F07700" w:rsidR="004D3D72" w:rsidRPr="004D3D72" w:rsidRDefault="004D3D72" w:rsidP="00490FDA">
      <w:pPr>
        <w:pStyle w:val="BodyText"/>
        <w:spacing w:before="0"/>
        <w:ind w:right="-360" w:hanging="100"/>
        <w:rPr>
          <w:rFonts w:ascii="Arial" w:hAnsi="Arial" w:cs="Arial"/>
          <w:i/>
        </w:rPr>
      </w:pPr>
      <w:r w:rsidRPr="00E45CFC">
        <w:rPr>
          <w:rFonts w:ascii="Arial" w:hAnsi="Arial" w:cs="Arial"/>
        </w:rPr>
        <w:t>Take two or three courses from the following:</w:t>
      </w:r>
    </w:p>
    <w:p w14:paraId="127C5761" w14:textId="2BE3635F" w:rsidR="004D3D72" w:rsidRPr="00711A2B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 w:rsidRPr="00711A2B">
        <w:rPr>
          <w:rFonts w:ascii="Arial" w:hAnsi="Arial" w:cs="Arial"/>
          <w:sz w:val="22"/>
          <w:szCs w:val="22"/>
        </w:rPr>
        <w:tab/>
      </w:r>
      <w:r w:rsidRPr="00711A2B">
        <w:rPr>
          <w:rFonts w:ascii="Arial" w:hAnsi="Arial" w:cs="Arial"/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7"/>
      <w:r w:rsidRPr="00711A2B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711A2B">
        <w:rPr>
          <w:rFonts w:ascii="Arial" w:hAnsi="Arial" w:cs="Arial"/>
          <w:sz w:val="22"/>
          <w:szCs w:val="22"/>
        </w:rPr>
        <w:fldChar w:fldCharType="end"/>
      </w:r>
      <w:bookmarkEnd w:id="13"/>
      <w:r w:rsidR="00711A2B" w:rsidRPr="00711A2B">
        <w:rPr>
          <w:rFonts w:ascii="Arial" w:hAnsi="Arial" w:cs="Arial"/>
          <w:sz w:val="22"/>
          <w:szCs w:val="22"/>
        </w:rPr>
        <w:t xml:space="preserve"> </w:t>
      </w:r>
      <w:r w:rsidRPr="00711A2B">
        <w:rPr>
          <w:rFonts w:ascii="Arial" w:hAnsi="Arial" w:cs="Arial"/>
          <w:sz w:val="22"/>
          <w:szCs w:val="22"/>
        </w:rPr>
        <w:t>JOUR 3251</w:t>
      </w:r>
    </w:p>
    <w:p w14:paraId="4730E7C0" w14:textId="4D680F4C" w:rsidR="004D3D72" w:rsidRPr="00711A2B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 w:rsidRPr="00711A2B">
        <w:rPr>
          <w:rFonts w:ascii="Arial" w:hAnsi="Arial" w:cs="Arial"/>
          <w:sz w:val="22"/>
          <w:szCs w:val="22"/>
        </w:rPr>
        <w:tab/>
      </w:r>
      <w:r w:rsidRPr="00711A2B">
        <w:rPr>
          <w:rFonts w:ascii="Arial" w:hAnsi="Arial" w:cs="Arial"/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8"/>
      <w:r w:rsidRPr="00711A2B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711A2B">
        <w:rPr>
          <w:rFonts w:ascii="Arial" w:hAnsi="Arial" w:cs="Arial"/>
          <w:sz w:val="22"/>
          <w:szCs w:val="22"/>
        </w:rPr>
        <w:fldChar w:fldCharType="end"/>
      </w:r>
      <w:bookmarkEnd w:id="14"/>
      <w:r w:rsidR="00711A2B" w:rsidRPr="00711A2B">
        <w:rPr>
          <w:rFonts w:ascii="Arial" w:hAnsi="Arial" w:cs="Arial"/>
          <w:sz w:val="22"/>
          <w:szCs w:val="22"/>
        </w:rPr>
        <w:t xml:space="preserve"> </w:t>
      </w:r>
      <w:r w:rsidRPr="00711A2B">
        <w:rPr>
          <w:rFonts w:ascii="Arial" w:hAnsi="Arial" w:cs="Arial"/>
          <w:sz w:val="22"/>
          <w:szCs w:val="22"/>
        </w:rPr>
        <w:t>JOUR 3253</w:t>
      </w:r>
    </w:p>
    <w:p w14:paraId="3A377D7A" w14:textId="2C1FC402" w:rsidR="004D3D72" w:rsidRPr="00711A2B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 w:rsidRPr="00711A2B">
        <w:rPr>
          <w:rFonts w:ascii="Arial" w:hAnsi="Arial" w:cs="Arial"/>
          <w:sz w:val="22"/>
          <w:szCs w:val="22"/>
        </w:rPr>
        <w:tab/>
      </w:r>
      <w:r w:rsidRPr="00711A2B">
        <w:rPr>
          <w:rFonts w:ascii="Arial" w:hAnsi="Arial" w:cs="Arial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9"/>
      <w:r w:rsidRPr="00711A2B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711A2B">
        <w:rPr>
          <w:rFonts w:ascii="Arial" w:hAnsi="Arial" w:cs="Arial"/>
          <w:sz w:val="22"/>
          <w:szCs w:val="22"/>
        </w:rPr>
        <w:fldChar w:fldCharType="end"/>
      </w:r>
      <w:bookmarkEnd w:id="15"/>
      <w:r w:rsidR="00711A2B" w:rsidRPr="00711A2B">
        <w:rPr>
          <w:rFonts w:ascii="Arial" w:hAnsi="Arial" w:cs="Arial"/>
          <w:sz w:val="22"/>
          <w:szCs w:val="22"/>
        </w:rPr>
        <w:t xml:space="preserve"> </w:t>
      </w:r>
      <w:r w:rsidRPr="00711A2B">
        <w:rPr>
          <w:rFonts w:ascii="Arial" w:hAnsi="Arial" w:cs="Arial"/>
          <w:sz w:val="22"/>
          <w:szCs w:val="22"/>
        </w:rPr>
        <w:t>JOUR 3261</w:t>
      </w:r>
    </w:p>
    <w:p w14:paraId="7DD58B28" w14:textId="03D2323C" w:rsidR="004D3D72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 w:rsidRPr="00711A2B">
        <w:rPr>
          <w:rFonts w:ascii="Arial" w:hAnsi="Arial" w:cs="Arial"/>
          <w:sz w:val="22"/>
          <w:szCs w:val="22"/>
        </w:rPr>
        <w:tab/>
      </w:r>
      <w:r w:rsidRPr="00711A2B">
        <w:rPr>
          <w:rFonts w:ascii="Arial" w:hAnsi="Arial" w:cs="Arial"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0"/>
      <w:r w:rsidRPr="00711A2B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711A2B">
        <w:rPr>
          <w:rFonts w:ascii="Arial" w:hAnsi="Arial" w:cs="Arial"/>
          <w:sz w:val="22"/>
          <w:szCs w:val="22"/>
        </w:rPr>
        <w:fldChar w:fldCharType="end"/>
      </w:r>
      <w:bookmarkEnd w:id="16"/>
      <w:r w:rsidR="00711A2B" w:rsidRPr="00711A2B">
        <w:rPr>
          <w:rFonts w:ascii="Arial" w:hAnsi="Arial" w:cs="Arial"/>
          <w:sz w:val="22"/>
          <w:szCs w:val="22"/>
        </w:rPr>
        <w:t xml:space="preserve"> </w:t>
      </w:r>
      <w:r w:rsidRPr="00711A2B">
        <w:rPr>
          <w:rFonts w:ascii="Arial" w:hAnsi="Arial" w:cs="Arial"/>
          <w:sz w:val="22"/>
          <w:szCs w:val="22"/>
        </w:rPr>
        <w:t>JOUR 3275</w:t>
      </w:r>
    </w:p>
    <w:p w14:paraId="31DDE9BC" w14:textId="16A540B9" w:rsidR="00711A2B" w:rsidRPr="00711A2B" w:rsidRDefault="00711A2B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JOUR 4258</w:t>
      </w:r>
    </w:p>
    <w:p w14:paraId="04487592" w14:textId="3291F3A2" w:rsidR="004D3D72" w:rsidRPr="00711A2B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 w:rsidRPr="00711A2B">
        <w:rPr>
          <w:rFonts w:ascii="Arial" w:hAnsi="Arial" w:cs="Arial"/>
          <w:sz w:val="22"/>
          <w:szCs w:val="22"/>
        </w:rPr>
        <w:tab/>
      </w:r>
      <w:r w:rsidRPr="00711A2B">
        <w:rPr>
          <w:rFonts w:ascii="Arial" w:hAnsi="Arial" w:cs="Arial"/>
          <w:sz w:val="22"/>
          <w:szCs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1"/>
      <w:r w:rsidRPr="00711A2B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711A2B">
        <w:rPr>
          <w:rFonts w:ascii="Arial" w:hAnsi="Arial" w:cs="Arial"/>
          <w:sz w:val="22"/>
          <w:szCs w:val="22"/>
        </w:rPr>
        <w:fldChar w:fldCharType="end"/>
      </w:r>
      <w:bookmarkEnd w:id="18"/>
      <w:r w:rsidR="00711A2B" w:rsidRPr="00711A2B">
        <w:rPr>
          <w:rFonts w:ascii="Arial" w:hAnsi="Arial" w:cs="Arial"/>
          <w:sz w:val="22"/>
          <w:szCs w:val="22"/>
        </w:rPr>
        <w:t xml:space="preserve"> </w:t>
      </w:r>
      <w:r w:rsidRPr="00711A2B">
        <w:rPr>
          <w:rFonts w:ascii="Arial" w:hAnsi="Arial" w:cs="Arial"/>
          <w:sz w:val="22"/>
          <w:szCs w:val="22"/>
        </w:rPr>
        <w:t>JOUR 4259</w:t>
      </w:r>
    </w:p>
    <w:p w14:paraId="6AD31536" w14:textId="243C4AC5" w:rsidR="004D3D72" w:rsidRPr="00711A2B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 w:rsidRPr="00711A2B">
        <w:rPr>
          <w:rFonts w:ascii="Arial" w:hAnsi="Arial" w:cs="Arial"/>
          <w:sz w:val="22"/>
          <w:szCs w:val="22"/>
        </w:rPr>
        <w:tab/>
      </w:r>
      <w:r w:rsidRPr="00711A2B">
        <w:rPr>
          <w:rFonts w:ascii="Arial" w:hAnsi="Arial" w:cs="Arial"/>
          <w:sz w:val="22"/>
          <w:szCs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2"/>
      <w:r w:rsidRPr="00711A2B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711A2B">
        <w:rPr>
          <w:rFonts w:ascii="Arial" w:hAnsi="Arial" w:cs="Arial"/>
          <w:sz w:val="22"/>
          <w:szCs w:val="22"/>
        </w:rPr>
        <w:fldChar w:fldCharType="end"/>
      </w:r>
      <w:bookmarkEnd w:id="19"/>
      <w:r w:rsidR="00711A2B" w:rsidRPr="00711A2B">
        <w:rPr>
          <w:rFonts w:ascii="Arial" w:hAnsi="Arial" w:cs="Arial"/>
          <w:sz w:val="22"/>
          <w:szCs w:val="22"/>
        </w:rPr>
        <w:t xml:space="preserve"> </w:t>
      </w:r>
      <w:r w:rsidRPr="00711A2B">
        <w:rPr>
          <w:rFonts w:ascii="Arial" w:hAnsi="Arial" w:cs="Arial"/>
          <w:sz w:val="22"/>
          <w:szCs w:val="22"/>
        </w:rPr>
        <w:t>JOUR 4262</w:t>
      </w:r>
    </w:p>
    <w:p w14:paraId="1E9983B3" w14:textId="380D34E5" w:rsidR="004D3D72" w:rsidRPr="00711A2B" w:rsidRDefault="004D3D72" w:rsidP="004D3D72">
      <w:pPr>
        <w:tabs>
          <w:tab w:val="left" w:pos="179"/>
        </w:tabs>
        <w:rPr>
          <w:rFonts w:ascii="Arial" w:hAnsi="Arial" w:cs="Arial"/>
          <w:sz w:val="22"/>
          <w:szCs w:val="22"/>
        </w:rPr>
      </w:pPr>
      <w:r w:rsidRPr="00711A2B">
        <w:rPr>
          <w:rFonts w:ascii="Arial" w:hAnsi="Arial" w:cs="Arial"/>
          <w:sz w:val="22"/>
          <w:szCs w:val="22"/>
        </w:rPr>
        <w:tab/>
      </w:r>
      <w:r w:rsidRPr="00711A2B">
        <w:rPr>
          <w:rFonts w:ascii="Arial" w:hAnsi="Arial" w:cs="Arial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3"/>
      <w:r w:rsidRPr="00711A2B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711A2B">
        <w:rPr>
          <w:rFonts w:ascii="Arial" w:hAnsi="Arial" w:cs="Arial"/>
          <w:sz w:val="22"/>
          <w:szCs w:val="22"/>
        </w:rPr>
        <w:fldChar w:fldCharType="end"/>
      </w:r>
      <w:bookmarkEnd w:id="20"/>
      <w:r w:rsidR="00711A2B" w:rsidRPr="00711A2B">
        <w:rPr>
          <w:rFonts w:ascii="Arial" w:hAnsi="Arial" w:cs="Arial"/>
          <w:sz w:val="22"/>
          <w:szCs w:val="22"/>
        </w:rPr>
        <w:t xml:space="preserve"> </w:t>
      </w:r>
      <w:r w:rsidRPr="00711A2B">
        <w:rPr>
          <w:rFonts w:ascii="Arial" w:hAnsi="Arial" w:cs="Arial"/>
          <w:sz w:val="22"/>
          <w:szCs w:val="22"/>
        </w:rPr>
        <w:t>JOUR 5543</w:t>
      </w:r>
    </w:p>
    <w:p w14:paraId="6F1D555A" w14:textId="03BA8646" w:rsidR="004D3D72" w:rsidRPr="00711A2B" w:rsidRDefault="00711A2B" w:rsidP="005A34CC">
      <w:pPr>
        <w:spacing w:before="60"/>
        <w:ind w:right="-720"/>
        <w:rPr>
          <w:rFonts w:ascii="Arial" w:hAnsi="Arial" w:cs="Arial"/>
          <w:b/>
          <w:sz w:val="10"/>
          <w:szCs w:val="10"/>
        </w:rPr>
      </w:pPr>
      <w:r w:rsidRPr="00711A2B">
        <w:rPr>
          <w:rFonts w:ascii="Arial" w:hAnsi="Arial" w:cs="Arial"/>
          <w:b/>
          <w:sz w:val="10"/>
          <w:szCs w:val="10"/>
        </w:rPr>
        <w:t xml:space="preserve"> </w:t>
      </w:r>
    </w:p>
    <w:p w14:paraId="147904E3" w14:textId="77777777" w:rsidR="004D3D72" w:rsidRPr="00E45CFC" w:rsidRDefault="004D3D72" w:rsidP="004D3D72">
      <w:pPr>
        <w:ind w:left="-90" w:right="-810"/>
        <w:rPr>
          <w:rFonts w:ascii="Arial" w:hAnsi="Arial" w:cs="Arial"/>
          <w:b/>
        </w:rPr>
      </w:pPr>
      <w:r w:rsidRPr="00E45CF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FC21F" wp14:editId="3E6706D1">
                <wp:simplePos x="0" y="0"/>
                <wp:positionH relativeFrom="column">
                  <wp:posOffset>142875</wp:posOffset>
                </wp:positionH>
                <wp:positionV relativeFrom="paragraph">
                  <wp:posOffset>141460</wp:posOffset>
                </wp:positionV>
                <wp:extent cx="1041400" cy="232348"/>
                <wp:effectExtent l="0" t="0" r="12700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3234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98528" id="Oval 4" o:spid="_x0000_s1026" style="position:absolute;margin-left:11.25pt;margin-top:11.15pt;width:82pt;height:18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" filled="f" strokecolor="#1f3763 [1604]" strokeweight="1pt">
                <v:stroke joinstyle="miter"/>
              </v:oval>
            </w:pict>
          </mc:Fallback>
        </mc:AlternateContent>
      </w:r>
      <w:r w:rsidRPr="00E45CFC">
        <w:rPr>
          <w:rFonts w:ascii="Arial" w:hAnsi="Arial" w:cs="Arial"/>
          <w:b/>
        </w:rPr>
        <w:t>Strategic Communication Campaigns</w:t>
      </w:r>
    </w:p>
    <w:p w14:paraId="01BD457F" w14:textId="1FFD2A89" w:rsidR="004D3D72" w:rsidRDefault="004D3D72" w:rsidP="004D3D72">
      <w:pPr>
        <w:pStyle w:val="ListParagraph"/>
        <w:numPr>
          <w:ilvl w:val="0"/>
          <w:numId w:val="2"/>
        </w:numPr>
        <w:tabs>
          <w:tab w:val="left" w:pos="179"/>
          <w:tab w:val="left" w:pos="540"/>
        </w:tabs>
        <w:spacing w:before="0"/>
        <w:ind w:left="270" w:firstLine="20"/>
        <w:rPr>
          <w:rFonts w:ascii="Arial" w:hAnsi="Arial" w:cs="Arial"/>
        </w:rPr>
      </w:pPr>
      <w:r w:rsidRPr="00E45CFC">
        <w:rPr>
          <w:rFonts w:ascii="Arial" w:hAnsi="Arial" w:cs="Arial"/>
        </w:rPr>
        <w:t>JOUR 4263</w:t>
      </w:r>
    </w:p>
    <w:p w14:paraId="13D5251E" w14:textId="598CDB74" w:rsidR="005A34CC" w:rsidRPr="004D3D72" w:rsidRDefault="007E46D0" w:rsidP="004D3D72">
      <w:pPr>
        <w:spacing w:before="60"/>
        <w:ind w:right="-720"/>
        <w:rPr>
          <w:rFonts w:ascii="Arial" w:hAnsi="Arial" w:cs="Arial"/>
          <w:b/>
        </w:rPr>
      </w:pPr>
      <w:r w:rsidRPr="00D440D4">
        <w:rPr>
          <w:rFonts w:ascii="Arial" w:hAnsi="Arial" w:cs="Arial"/>
          <w:b/>
        </w:rPr>
        <w:t>Context Courses</w:t>
      </w:r>
    </w:p>
    <w:p w14:paraId="7287BC95" w14:textId="298FFC77" w:rsidR="007E46D0" w:rsidRPr="00D440D4" w:rsidRDefault="007E46D0" w:rsidP="004D3D72">
      <w:pPr>
        <w:pStyle w:val="BodyText"/>
        <w:ind w:left="0" w:right="-450"/>
        <w:rPr>
          <w:rFonts w:ascii="Arial" w:hAnsi="Arial" w:cs="Arial"/>
          <w:sz w:val="21"/>
          <w:szCs w:val="21"/>
        </w:rPr>
      </w:pPr>
      <w:r w:rsidRPr="00D440D4">
        <w:rPr>
          <w:rFonts w:ascii="Arial" w:hAnsi="Arial" w:cs="Arial"/>
          <w:sz w:val="21"/>
          <w:szCs w:val="21"/>
        </w:rPr>
        <w:t>Take at least one 4xxx-5xxx course.</w:t>
      </w:r>
    </w:p>
    <w:p w14:paraId="1AFF57A0" w14:textId="13ABE396" w:rsidR="007E46D0" w:rsidRPr="002424F5" w:rsidRDefault="002424F5" w:rsidP="004D3D72">
      <w:pPr>
        <w:pStyle w:val="Heading2"/>
        <w:ind w:left="0"/>
        <w:rPr>
          <w:rFonts w:ascii="Arial" w:hAnsi="Arial" w:cs="Arial"/>
          <w:color w:val="FF0000"/>
          <w:sz w:val="21"/>
          <w:szCs w:val="21"/>
          <w:u w:val="single"/>
        </w:rPr>
      </w:pPr>
      <w:r>
        <w:rPr>
          <w:rFonts w:ascii="Arial" w:hAnsi="Arial" w:cs="Arial"/>
          <w:color w:val="FF0000"/>
          <w:sz w:val="21"/>
          <w:szCs w:val="21"/>
          <w:u w:val="single"/>
        </w:rPr>
        <w:t xml:space="preserve">Select </w:t>
      </w:r>
      <w:r w:rsidR="007E46D0" w:rsidRPr="00D440D4">
        <w:rPr>
          <w:rFonts w:ascii="Arial" w:hAnsi="Arial" w:cs="Arial"/>
          <w:color w:val="FF0000"/>
          <w:sz w:val="21"/>
          <w:szCs w:val="21"/>
          <w:u w:val="single"/>
        </w:rPr>
        <w:t>three courses from the following:</w:t>
      </w:r>
    </w:p>
    <w:p w14:paraId="50D165E6" w14:textId="324A447B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1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3005</w:t>
      </w:r>
    </w:p>
    <w:p w14:paraId="0C3EFB0E" w14:textId="7DF8772B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2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3006</w:t>
      </w:r>
    </w:p>
    <w:p w14:paraId="6731FB09" w14:textId="6D1FAE28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3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3007</w:t>
      </w:r>
    </w:p>
    <w:p w14:paraId="5EC6E1A5" w14:textId="07A84321" w:rsidR="00166342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4"/>
      <w:r w:rsidR="000C66B3"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3551</w:t>
      </w:r>
    </w:p>
    <w:p w14:paraId="1A7318F4" w14:textId="0E16649D" w:rsidR="00166342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5"/>
      <w:r w:rsidR="000C66B3"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3552</w:t>
      </w:r>
    </w:p>
    <w:p w14:paraId="0C1E8260" w14:textId="6DD0932E" w:rsidR="005A34CC" w:rsidRPr="004D3D72" w:rsidRDefault="005A34CC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7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6"/>
      <w:r w:rsidRPr="004D3D72">
        <w:rPr>
          <w:rFonts w:ascii="Arial" w:hAnsi="Arial" w:cs="Arial"/>
          <w:sz w:val="22"/>
          <w:szCs w:val="22"/>
        </w:rPr>
        <w:t xml:space="preserve"> JOUR 3553</w:t>
      </w:r>
    </w:p>
    <w:p w14:paraId="4AD5C08D" w14:textId="77777777" w:rsidR="00166342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5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7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3614</w:t>
      </w:r>
    </w:p>
    <w:p w14:paraId="59914762" w14:textId="77777777" w:rsidR="00166342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6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8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3741</w:t>
      </w:r>
    </w:p>
    <w:p w14:paraId="6D4C23A2" w14:textId="77777777" w:rsidR="00166342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7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29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3745</w:t>
      </w:r>
    </w:p>
    <w:p w14:paraId="14D673F0" w14:textId="77777777" w:rsidR="00166342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8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0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3751</w:t>
      </w:r>
    </w:p>
    <w:p w14:paraId="4264E08B" w14:textId="77777777" w:rsidR="000C66B3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9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1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3757</w:t>
      </w:r>
    </w:p>
    <w:p w14:paraId="4F13F288" w14:textId="777E4689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0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2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3771</w:t>
      </w:r>
    </w:p>
    <w:p w14:paraId="4B4C23BF" w14:textId="631C9895" w:rsidR="007E46D0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1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3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3775</w:t>
      </w:r>
    </w:p>
    <w:p w14:paraId="5B1687D6" w14:textId="782CD348" w:rsidR="002C086C" w:rsidRPr="004D3D72" w:rsidRDefault="002C086C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4"/>
      <w:r>
        <w:rPr>
          <w:rFonts w:ascii="Arial" w:hAnsi="Arial" w:cs="Arial"/>
          <w:sz w:val="22"/>
          <w:szCs w:val="22"/>
        </w:rPr>
        <w:t xml:space="preserve"> JOUR 3776</w:t>
      </w:r>
    </w:p>
    <w:p w14:paraId="43043625" w14:textId="43DA6C61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5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37</w:t>
      </w:r>
      <w:r w:rsidR="005A34CC" w:rsidRPr="004D3D72">
        <w:rPr>
          <w:rFonts w:ascii="Arial" w:hAnsi="Arial" w:cs="Arial"/>
          <w:sz w:val="22"/>
          <w:szCs w:val="22"/>
        </w:rPr>
        <w:t>8</w:t>
      </w:r>
      <w:r w:rsidR="007E46D0" w:rsidRPr="004D3D72">
        <w:rPr>
          <w:rFonts w:ascii="Arial" w:hAnsi="Arial" w:cs="Arial"/>
          <w:sz w:val="22"/>
          <w:szCs w:val="22"/>
        </w:rPr>
        <w:t>6</w:t>
      </w:r>
    </w:p>
    <w:p w14:paraId="139E0887" w14:textId="771B374D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3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6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4251</w:t>
      </w:r>
    </w:p>
    <w:p w14:paraId="30B9E9C7" w14:textId="769ED21E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4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7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4272</w:t>
      </w:r>
    </w:p>
    <w:p w14:paraId="674A3CC0" w14:textId="02A8B4C0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5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8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4274W</w:t>
      </w:r>
    </w:p>
    <w:p w14:paraId="26097A34" w14:textId="1F2F281D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6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39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</w:t>
      </w:r>
      <w:r w:rsidR="007E46D0" w:rsidRPr="004D3D72">
        <w:rPr>
          <w:rFonts w:ascii="Arial" w:hAnsi="Arial" w:cs="Arial"/>
          <w:spacing w:val="-1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4721</w:t>
      </w:r>
    </w:p>
    <w:p w14:paraId="54A1D84F" w14:textId="0CE5D270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7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40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4733V</w:t>
      </w:r>
    </w:p>
    <w:p w14:paraId="5FF42A1C" w14:textId="279B41A8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8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41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4801</w:t>
      </w:r>
    </w:p>
    <w:p w14:paraId="35006517" w14:textId="44E5E957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9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42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5501</w:t>
      </w:r>
    </w:p>
    <w:p w14:paraId="6B32F2ED" w14:textId="4BD38B14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0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43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5541</w:t>
      </w:r>
    </w:p>
    <w:p w14:paraId="1C9E6A8E" w14:textId="00FE8B5B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1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44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5542</w:t>
      </w:r>
    </w:p>
    <w:p w14:paraId="046A9831" w14:textId="39C9F2A7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2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45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5552</w:t>
      </w:r>
    </w:p>
    <w:p w14:paraId="085D31AC" w14:textId="36300B2B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3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46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5601W</w:t>
      </w:r>
    </w:p>
    <w:p w14:paraId="7A474ADA" w14:textId="5F025E02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4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47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5606W</w:t>
      </w:r>
    </w:p>
    <w:p w14:paraId="1C0F9651" w14:textId="5C45D86E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5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48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5725</w:t>
      </w:r>
    </w:p>
    <w:p w14:paraId="1D06647D" w14:textId="7D0F0FF2" w:rsidR="007E46D0" w:rsidRPr="004D3D72" w:rsidRDefault="00166342" w:rsidP="000C66B3">
      <w:pPr>
        <w:tabs>
          <w:tab w:val="left" w:pos="540"/>
        </w:tabs>
        <w:spacing w:after="20"/>
        <w:ind w:left="216"/>
        <w:rPr>
          <w:rFonts w:ascii="Arial" w:hAnsi="Arial" w:cs="Arial"/>
          <w:sz w:val="22"/>
          <w:szCs w:val="22"/>
        </w:rPr>
      </w:pPr>
      <w:r w:rsidRPr="004D3D72">
        <w:rPr>
          <w:rFonts w:ascii="Arial" w:hAnsi="Arial" w:cs="Arial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6"/>
      <w:r w:rsidRPr="004D3D72">
        <w:rPr>
          <w:rFonts w:ascii="Arial" w:hAnsi="Arial" w:cs="Arial"/>
          <w:sz w:val="22"/>
          <w:szCs w:val="22"/>
        </w:rPr>
        <w:instrText xml:space="preserve"> FORMCHECKBOX </w:instrText>
      </w:r>
      <w:r w:rsidR="00F76990">
        <w:rPr>
          <w:rFonts w:ascii="Arial" w:hAnsi="Arial" w:cs="Arial"/>
          <w:sz w:val="22"/>
          <w:szCs w:val="22"/>
        </w:rPr>
      </w:r>
      <w:r w:rsidR="00F76990">
        <w:rPr>
          <w:rFonts w:ascii="Arial" w:hAnsi="Arial" w:cs="Arial"/>
          <w:sz w:val="22"/>
          <w:szCs w:val="22"/>
        </w:rPr>
        <w:fldChar w:fldCharType="separate"/>
      </w:r>
      <w:r w:rsidRPr="004D3D72">
        <w:rPr>
          <w:rFonts w:ascii="Arial" w:hAnsi="Arial" w:cs="Arial"/>
          <w:sz w:val="22"/>
          <w:szCs w:val="22"/>
        </w:rPr>
        <w:fldChar w:fldCharType="end"/>
      </w:r>
      <w:bookmarkEnd w:id="49"/>
      <w:r w:rsidRPr="004D3D72">
        <w:rPr>
          <w:rFonts w:ascii="Arial" w:hAnsi="Arial" w:cs="Arial"/>
          <w:sz w:val="22"/>
          <w:szCs w:val="22"/>
        </w:rPr>
        <w:t xml:space="preserve"> </w:t>
      </w:r>
      <w:r w:rsidR="007E46D0" w:rsidRPr="004D3D72">
        <w:rPr>
          <w:rFonts w:ascii="Arial" w:hAnsi="Arial" w:cs="Arial"/>
          <w:sz w:val="22"/>
          <w:szCs w:val="22"/>
        </w:rPr>
        <w:t>JOUR 5777</w:t>
      </w:r>
    </w:p>
    <w:p w14:paraId="578AFC4F" w14:textId="09FE3C78" w:rsidR="00711A2B" w:rsidRPr="004D3D72" w:rsidRDefault="005A34CC" w:rsidP="004D3D72">
      <w:pPr>
        <w:rPr>
          <w:sz w:val="10"/>
          <w:szCs w:val="10"/>
        </w:rPr>
      </w:pPr>
      <w:r w:rsidRPr="005A34CC">
        <w:rPr>
          <w:sz w:val="10"/>
          <w:szCs w:val="10"/>
        </w:rPr>
        <w:t xml:space="preserve"> </w:t>
      </w:r>
    </w:p>
    <w:p w14:paraId="410ACA81" w14:textId="037C0BA3" w:rsidR="007E46D0" w:rsidRPr="00E45CFC" w:rsidRDefault="007E46D0" w:rsidP="004D3D72">
      <w:pPr>
        <w:rPr>
          <w:rFonts w:ascii="Arial" w:hAnsi="Arial" w:cs="Arial"/>
          <w:b/>
        </w:rPr>
      </w:pPr>
      <w:r w:rsidRPr="00E45CF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686A8" wp14:editId="7DAC8658">
                <wp:simplePos x="0" y="0"/>
                <wp:positionH relativeFrom="column">
                  <wp:posOffset>120650</wp:posOffset>
                </wp:positionH>
                <wp:positionV relativeFrom="paragraph">
                  <wp:posOffset>139555</wp:posOffset>
                </wp:positionV>
                <wp:extent cx="1088020" cy="243060"/>
                <wp:effectExtent l="0" t="0" r="17145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020" cy="243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F0554" id="Oval 6" o:spid="_x0000_s1026" style="position:absolute;margin-left:9.5pt;margin-top:11pt;width:85.6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" filled="f" strokecolor="#1f3763 [1604]" strokeweight="1pt">
                <v:stroke joinstyle="miter"/>
              </v:oval>
            </w:pict>
          </mc:Fallback>
        </mc:AlternateContent>
      </w:r>
      <w:r w:rsidRPr="00E45CFC">
        <w:rPr>
          <w:rFonts w:ascii="Arial" w:hAnsi="Arial" w:cs="Arial"/>
          <w:b/>
        </w:rPr>
        <w:t>Capstone</w:t>
      </w:r>
    </w:p>
    <w:p w14:paraId="37A67EA8" w14:textId="77777777" w:rsidR="007E46D0" w:rsidRDefault="007E46D0" w:rsidP="007E46D0">
      <w:pPr>
        <w:pStyle w:val="ListParagraph"/>
        <w:numPr>
          <w:ilvl w:val="0"/>
          <w:numId w:val="2"/>
        </w:numPr>
        <w:tabs>
          <w:tab w:val="left" w:pos="179"/>
          <w:tab w:val="left" w:pos="540"/>
        </w:tabs>
        <w:ind w:firstLine="0"/>
        <w:rPr>
          <w:rFonts w:ascii="Arial" w:hAnsi="Arial" w:cs="Arial"/>
        </w:rPr>
      </w:pPr>
      <w:r w:rsidRPr="00E45CFC">
        <w:rPr>
          <w:rFonts w:ascii="Arial" w:hAnsi="Arial" w:cs="Arial"/>
        </w:rPr>
        <w:t>JOUR 4</w:t>
      </w:r>
      <w:r w:rsidR="002424F5">
        <w:rPr>
          <w:rFonts w:ascii="Arial" w:hAnsi="Arial" w:cs="Arial"/>
        </w:rPr>
        <w:t>999</w:t>
      </w:r>
    </w:p>
    <w:p w14:paraId="4FD38D56" w14:textId="77777777" w:rsidR="002424F5" w:rsidRDefault="002424F5" w:rsidP="004D3D72">
      <w:pPr>
        <w:tabs>
          <w:tab w:val="left" w:pos="179"/>
          <w:tab w:val="left" w:pos="540"/>
        </w:tabs>
        <w:rPr>
          <w:rFonts w:ascii="Arial" w:hAnsi="Arial" w:cs="Arial"/>
        </w:rPr>
      </w:pPr>
    </w:p>
    <w:p w14:paraId="7D96F21D" w14:textId="79626BEE" w:rsidR="00711A2B" w:rsidRPr="002424F5" w:rsidRDefault="00711A2B" w:rsidP="004D3D72">
      <w:pPr>
        <w:tabs>
          <w:tab w:val="left" w:pos="179"/>
          <w:tab w:val="left" w:pos="540"/>
        </w:tabs>
        <w:rPr>
          <w:rFonts w:ascii="Arial" w:hAnsi="Arial" w:cs="Arial"/>
        </w:rPr>
        <w:sectPr w:rsidR="00711A2B" w:rsidRPr="002424F5" w:rsidSect="007E46D0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6C3F1944" w14:textId="77777777" w:rsidR="008023FC" w:rsidRDefault="008023FC" w:rsidP="008023FC">
      <w:pPr>
        <w:tabs>
          <w:tab w:val="left" w:pos="239"/>
        </w:tabs>
        <w:ind w:right="98"/>
        <w:rPr>
          <w:rFonts w:ascii="Arial" w:hAnsi="Arial" w:cs="Arial"/>
          <w:b/>
          <w:sz w:val="28"/>
          <w:szCs w:val="28"/>
        </w:rPr>
      </w:pPr>
    </w:p>
    <w:p w14:paraId="1D0F2ECA" w14:textId="77777777" w:rsidR="008023FC" w:rsidRDefault="008023FC" w:rsidP="00D20BE5">
      <w:pPr>
        <w:tabs>
          <w:tab w:val="left" w:pos="239"/>
        </w:tabs>
        <w:ind w:right="98"/>
        <w:jc w:val="center"/>
        <w:rPr>
          <w:rFonts w:ascii="Arial" w:hAnsi="Arial" w:cs="Arial"/>
          <w:b/>
          <w:sz w:val="28"/>
          <w:szCs w:val="28"/>
        </w:rPr>
      </w:pPr>
    </w:p>
    <w:p w14:paraId="4CFE0F52" w14:textId="4BB94169" w:rsidR="002424F5" w:rsidRPr="00461175" w:rsidRDefault="00166342" w:rsidP="00D20BE5">
      <w:pPr>
        <w:tabs>
          <w:tab w:val="left" w:pos="239"/>
        </w:tabs>
        <w:ind w:right="98"/>
        <w:jc w:val="center"/>
        <w:rPr>
          <w:rFonts w:ascii="Arial" w:hAnsi="Arial" w:cs="Arial"/>
          <w:b/>
          <w:sz w:val="28"/>
          <w:szCs w:val="28"/>
        </w:rPr>
      </w:pPr>
      <w:r w:rsidRPr="00461175">
        <w:rPr>
          <w:rFonts w:ascii="Arial" w:hAnsi="Arial" w:cs="Arial"/>
          <w:b/>
          <w:sz w:val="28"/>
          <w:szCs w:val="28"/>
        </w:rPr>
        <w:lastRenderedPageBreak/>
        <w:t>Major Program Timeline</w:t>
      </w:r>
    </w:p>
    <w:p w14:paraId="3E5B8CB2" w14:textId="77777777" w:rsidR="007B1744" w:rsidRPr="001F33BE" w:rsidRDefault="007B1744" w:rsidP="002424F5">
      <w:pPr>
        <w:tabs>
          <w:tab w:val="left" w:pos="239"/>
        </w:tabs>
        <w:rPr>
          <w:rFonts w:ascii="Arial" w:hAnsi="Arial" w:cs="Arial"/>
          <w:spacing w:val="-7"/>
          <w:sz w:val="20"/>
          <w:szCs w:val="20"/>
        </w:rPr>
      </w:pPr>
    </w:p>
    <w:p w14:paraId="222AB3CC" w14:textId="0CE14613" w:rsidR="002424F5" w:rsidRPr="00C55545" w:rsidRDefault="002424F5" w:rsidP="00D20BE5">
      <w:pPr>
        <w:tabs>
          <w:tab w:val="left" w:pos="239"/>
        </w:tabs>
        <w:rPr>
          <w:rFonts w:ascii="Arial" w:hAnsi="Arial" w:cs="Arial"/>
          <w:sz w:val="10"/>
          <w:szCs w:val="10"/>
        </w:rPr>
      </w:pPr>
      <w:r w:rsidRPr="001F33BE">
        <w:rPr>
          <w:rFonts w:ascii="Arial" w:hAnsi="Arial" w:cs="Arial"/>
          <w:spacing w:val="-7"/>
          <w:sz w:val="20"/>
          <w:szCs w:val="20"/>
        </w:rPr>
        <w:t xml:space="preserve">Take </w:t>
      </w:r>
      <w:r w:rsidRPr="001F33BE">
        <w:rPr>
          <w:rFonts w:ascii="Arial" w:hAnsi="Arial" w:cs="Arial"/>
          <w:sz w:val="20"/>
          <w:szCs w:val="20"/>
        </w:rPr>
        <w:t>the courses from your major plan and map them out on the major program timeline below.</w:t>
      </w:r>
      <w:r w:rsidR="00D20BE5">
        <w:rPr>
          <w:rFonts w:ascii="Arial" w:hAnsi="Arial" w:cs="Arial"/>
          <w:sz w:val="20"/>
          <w:szCs w:val="20"/>
        </w:rPr>
        <w:br/>
      </w:r>
      <w:r w:rsidR="00C55545" w:rsidRPr="00C55545">
        <w:rPr>
          <w:rFonts w:ascii="Arial" w:hAnsi="Arial" w:cs="Arial"/>
          <w:sz w:val="10"/>
          <w:szCs w:val="10"/>
        </w:rPr>
        <w:t xml:space="preserve"> </w:t>
      </w:r>
    </w:p>
    <w:p w14:paraId="71EDA8B8" w14:textId="77777777" w:rsidR="00D20BE5" w:rsidRPr="00D20BE5" w:rsidRDefault="00D20BE5" w:rsidP="00D20BE5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ind w:right="-810"/>
        <w:rPr>
          <w:rFonts w:ascii="Arial" w:hAnsi="Arial" w:cs="Arial"/>
          <w:sz w:val="20"/>
          <w:szCs w:val="20"/>
        </w:rPr>
      </w:pPr>
      <w:r w:rsidRPr="00D20BE5">
        <w:rPr>
          <w:rFonts w:ascii="Arial" w:hAnsi="Arial" w:cs="Arial"/>
          <w:sz w:val="20"/>
          <w:szCs w:val="20"/>
        </w:rPr>
        <w:t>Start with the semester you took your first Jour course; include Jour</w:t>
      </w:r>
      <w:r w:rsidRPr="00D20BE5">
        <w:rPr>
          <w:rFonts w:ascii="Arial" w:hAnsi="Arial" w:cs="Arial"/>
          <w:spacing w:val="30"/>
          <w:sz w:val="20"/>
          <w:szCs w:val="20"/>
        </w:rPr>
        <w:t xml:space="preserve"> </w:t>
      </w:r>
      <w:r w:rsidRPr="00D20BE5">
        <w:rPr>
          <w:rFonts w:ascii="Arial" w:hAnsi="Arial" w:cs="Arial"/>
          <w:sz w:val="20"/>
          <w:szCs w:val="20"/>
        </w:rPr>
        <w:t>1001.</w:t>
      </w:r>
    </w:p>
    <w:p w14:paraId="456E8491" w14:textId="77777777" w:rsidR="00D20BE5" w:rsidRPr="00D20BE5" w:rsidRDefault="00D20BE5" w:rsidP="00D20BE5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ind w:right="-810"/>
        <w:rPr>
          <w:rFonts w:ascii="Arial" w:hAnsi="Arial" w:cs="Arial"/>
          <w:sz w:val="20"/>
          <w:szCs w:val="20"/>
        </w:rPr>
      </w:pPr>
      <w:r w:rsidRPr="00D20BE5">
        <w:rPr>
          <w:rFonts w:ascii="Arial" w:hAnsi="Arial" w:cs="Arial"/>
          <w:sz w:val="20"/>
          <w:szCs w:val="20"/>
        </w:rPr>
        <w:t>End with Jour 4999 the semester you want to</w:t>
      </w:r>
      <w:r w:rsidRPr="00D20BE5">
        <w:rPr>
          <w:rFonts w:ascii="Arial" w:hAnsi="Arial" w:cs="Arial"/>
          <w:spacing w:val="7"/>
          <w:sz w:val="20"/>
          <w:szCs w:val="20"/>
        </w:rPr>
        <w:t xml:space="preserve"> </w:t>
      </w:r>
      <w:r w:rsidRPr="00D20BE5">
        <w:rPr>
          <w:rFonts w:ascii="Arial" w:hAnsi="Arial" w:cs="Arial"/>
          <w:sz w:val="20"/>
          <w:szCs w:val="20"/>
        </w:rPr>
        <w:t>graduate.</w:t>
      </w:r>
    </w:p>
    <w:p w14:paraId="3BE093E8" w14:textId="77777777" w:rsidR="00D20BE5" w:rsidRPr="00D20BE5" w:rsidRDefault="00D20BE5" w:rsidP="00D20BE5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ind w:right="-810"/>
        <w:rPr>
          <w:rFonts w:ascii="Arial" w:hAnsi="Arial" w:cs="Arial"/>
          <w:sz w:val="20"/>
          <w:szCs w:val="20"/>
        </w:rPr>
      </w:pPr>
      <w:r w:rsidRPr="00D20BE5">
        <w:rPr>
          <w:rFonts w:ascii="Arial" w:hAnsi="Arial" w:cs="Arial"/>
          <w:sz w:val="20"/>
          <w:szCs w:val="20"/>
        </w:rPr>
        <w:t>List only the 13 Jour courses required for the</w:t>
      </w:r>
      <w:r w:rsidRPr="00D20BE5">
        <w:rPr>
          <w:rFonts w:ascii="Arial" w:hAnsi="Arial" w:cs="Arial"/>
          <w:spacing w:val="6"/>
          <w:sz w:val="20"/>
          <w:szCs w:val="20"/>
        </w:rPr>
        <w:t xml:space="preserve"> </w:t>
      </w:r>
      <w:r w:rsidRPr="00D20BE5">
        <w:rPr>
          <w:rFonts w:ascii="Arial" w:hAnsi="Arial" w:cs="Arial"/>
          <w:spacing w:val="-4"/>
          <w:sz w:val="20"/>
          <w:szCs w:val="20"/>
        </w:rPr>
        <w:t>major.</w:t>
      </w:r>
    </w:p>
    <w:p w14:paraId="3D1B2A2C" w14:textId="0CEECBBE" w:rsidR="003D427D" w:rsidRDefault="00D20BE5" w:rsidP="003D427D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ind w:right="-900"/>
        <w:rPr>
          <w:rFonts w:ascii="Arial" w:hAnsi="Arial" w:cs="Arial"/>
          <w:sz w:val="20"/>
          <w:szCs w:val="20"/>
        </w:rPr>
      </w:pPr>
      <w:r w:rsidRPr="00D20BE5">
        <w:rPr>
          <w:rFonts w:ascii="Arial" w:hAnsi="Arial" w:cs="Arial"/>
          <w:sz w:val="20"/>
          <w:szCs w:val="20"/>
        </w:rPr>
        <w:t>Context courses can be taken in any semester, but some are only offered once a year</w:t>
      </w:r>
      <w:r w:rsidR="00685745">
        <w:rPr>
          <w:rFonts w:ascii="Arial" w:hAnsi="Arial" w:cs="Arial"/>
          <w:sz w:val="20"/>
          <w:szCs w:val="20"/>
        </w:rPr>
        <w:t xml:space="preserve">. </w:t>
      </w:r>
      <w:r w:rsidR="003B05A0">
        <w:rPr>
          <w:rFonts w:ascii="Arial" w:hAnsi="Arial" w:cs="Arial"/>
          <w:sz w:val="20"/>
          <w:szCs w:val="20"/>
        </w:rPr>
        <w:t xml:space="preserve">Check the course overview for planning. </w:t>
      </w:r>
    </w:p>
    <w:p w14:paraId="77B620CC" w14:textId="7C55B20D" w:rsidR="003D427D" w:rsidRDefault="003D427D" w:rsidP="003D427D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ind w:right="-900"/>
        <w:rPr>
          <w:rFonts w:ascii="Arial" w:hAnsi="Arial" w:cs="Arial"/>
          <w:sz w:val="20"/>
          <w:szCs w:val="20"/>
        </w:rPr>
      </w:pPr>
      <w:r w:rsidRPr="003D427D">
        <w:rPr>
          <w:rFonts w:ascii="Arial" w:hAnsi="Arial" w:cs="Arial"/>
          <w:sz w:val="20"/>
          <w:szCs w:val="20"/>
        </w:rPr>
        <w:t xml:space="preserve">Very few courses are offered in the summer; check the </w:t>
      </w:r>
      <w:r w:rsidRPr="003B05A0">
        <w:rPr>
          <w:rFonts w:ascii="Arial" w:hAnsi="Arial" w:cs="Arial"/>
          <w:sz w:val="20"/>
          <w:szCs w:val="20"/>
        </w:rPr>
        <w:t>course overview</w:t>
      </w:r>
      <w:r w:rsidRPr="003D427D">
        <w:rPr>
          <w:rFonts w:ascii="Arial" w:hAnsi="Arial" w:cs="Arial"/>
          <w:sz w:val="20"/>
          <w:szCs w:val="20"/>
        </w:rPr>
        <w:t xml:space="preserve"> before listing a course </w:t>
      </w:r>
      <w:r>
        <w:rPr>
          <w:rFonts w:ascii="Arial" w:hAnsi="Arial" w:cs="Arial"/>
          <w:sz w:val="20"/>
          <w:szCs w:val="20"/>
        </w:rPr>
        <w:br/>
      </w:r>
      <w:r w:rsidRPr="003D427D">
        <w:rPr>
          <w:rFonts w:ascii="Arial" w:hAnsi="Arial" w:cs="Arial"/>
          <w:sz w:val="20"/>
          <w:szCs w:val="20"/>
        </w:rPr>
        <w:t xml:space="preserve">in a summer term. </w:t>
      </w:r>
    </w:p>
    <w:p w14:paraId="57563595" w14:textId="575A1792" w:rsidR="003D427D" w:rsidRPr="003D427D" w:rsidRDefault="003D427D" w:rsidP="003D427D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ind w:right="-900"/>
        <w:rPr>
          <w:rFonts w:ascii="Arial" w:hAnsi="Arial" w:cs="Arial"/>
          <w:sz w:val="20"/>
          <w:szCs w:val="20"/>
        </w:rPr>
      </w:pPr>
      <w:r w:rsidRPr="003D427D">
        <w:rPr>
          <w:rFonts w:ascii="Arial" w:hAnsi="Arial" w:cs="Arial"/>
          <w:sz w:val="20"/>
          <w:szCs w:val="20"/>
        </w:rPr>
        <w:t xml:space="preserve">Check the </w:t>
      </w:r>
      <w:r w:rsidRPr="003B05A0">
        <w:rPr>
          <w:rFonts w:ascii="Arial" w:hAnsi="Arial" w:cs="Arial"/>
          <w:sz w:val="20"/>
          <w:szCs w:val="20"/>
        </w:rPr>
        <w:t>course overview</w:t>
      </w:r>
      <w:r w:rsidRPr="003D427D">
        <w:rPr>
          <w:rFonts w:ascii="Arial" w:hAnsi="Arial" w:cs="Arial"/>
          <w:sz w:val="20"/>
          <w:szCs w:val="20"/>
        </w:rPr>
        <w:t xml:space="preserve"> for approved learning abroad courses. </w:t>
      </w:r>
      <w:r w:rsidRPr="003D427D">
        <w:rPr>
          <w:rFonts w:ascii="Arial" w:eastAsiaTheme="minorHAnsi" w:hAnsi="Arial" w:cs="Arial"/>
          <w:sz w:val="20"/>
          <w:szCs w:val="20"/>
        </w:rPr>
        <w:t xml:space="preserve">If you are going on a program that </w:t>
      </w:r>
      <w:r>
        <w:rPr>
          <w:rFonts w:ascii="Arial" w:eastAsiaTheme="minorHAnsi" w:hAnsi="Arial" w:cs="Arial"/>
          <w:sz w:val="20"/>
          <w:szCs w:val="20"/>
        </w:rPr>
        <w:br/>
      </w:r>
      <w:r w:rsidRPr="003D427D">
        <w:rPr>
          <w:rFonts w:ascii="Arial" w:eastAsiaTheme="minorHAnsi" w:hAnsi="Arial" w:cs="Arial"/>
          <w:sz w:val="20"/>
          <w:szCs w:val="20"/>
        </w:rPr>
        <w:t>does not have approved courses, leave that semester blank and indicate "abroad."</w:t>
      </w:r>
    </w:p>
    <w:p w14:paraId="6E2C348D" w14:textId="41DFE2B7" w:rsidR="00685745" w:rsidRPr="003D427D" w:rsidRDefault="00D20BE5" w:rsidP="00685745">
      <w:pPr>
        <w:pStyle w:val="ListParagraph"/>
        <w:numPr>
          <w:ilvl w:val="0"/>
          <w:numId w:val="3"/>
        </w:numPr>
        <w:tabs>
          <w:tab w:val="left" w:pos="239"/>
        </w:tabs>
        <w:spacing w:before="0" w:line="276" w:lineRule="auto"/>
        <w:ind w:right="-810"/>
        <w:rPr>
          <w:rFonts w:ascii="Arial" w:hAnsi="Arial" w:cs="Arial"/>
          <w:sz w:val="10"/>
          <w:szCs w:val="10"/>
        </w:rPr>
      </w:pPr>
      <w:r w:rsidRPr="00D20BE5">
        <w:rPr>
          <w:rFonts w:ascii="Arial" w:hAnsi="Arial" w:cs="Arial"/>
          <w:sz w:val="20"/>
          <w:szCs w:val="20"/>
        </w:rPr>
        <w:t xml:space="preserve">Professional/skills courses must follow this sequence: </w:t>
      </w:r>
      <w:r w:rsidR="003D427D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Ind w:w="724" w:type="dxa"/>
        <w:tblLook w:val="04A0" w:firstRow="1" w:lastRow="0" w:firstColumn="1" w:lastColumn="0" w:noHBand="0" w:noVBand="1"/>
      </w:tblPr>
      <w:tblGrid>
        <w:gridCol w:w="1710"/>
        <w:gridCol w:w="1800"/>
        <w:gridCol w:w="1905"/>
      </w:tblGrid>
      <w:tr w:rsidR="000E0542" w14:paraId="4C1F452C" w14:textId="77777777" w:rsidTr="000E0542">
        <w:trPr>
          <w:cantSplit/>
          <w:trHeight w:val="359"/>
        </w:trPr>
        <w:tc>
          <w:tcPr>
            <w:tcW w:w="1710" w:type="dxa"/>
            <w:shd w:val="clear" w:color="auto" w:fill="E7E6E6" w:themeFill="background2"/>
            <w:vAlign w:val="center"/>
          </w:tcPr>
          <w:p w14:paraId="3564670D" w14:textId="06E37AD4" w:rsidR="000E0542" w:rsidRPr="000E0542" w:rsidRDefault="000E0542" w:rsidP="000E0542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542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Pr="000E054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E054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67D21BFC" w14:textId="4292701A" w:rsidR="000E0542" w:rsidRPr="000E0542" w:rsidRDefault="000E0542" w:rsidP="000E0542">
            <w:pPr>
              <w:pStyle w:val="BodyTex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542">
              <w:rPr>
                <w:rFonts w:ascii="Arial" w:hAnsi="Arial" w:cs="Arial"/>
                <w:b/>
                <w:sz w:val="20"/>
                <w:szCs w:val="20"/>
              </w:rPr>
              <w:t>Semester</w:t>
            </w:r>
            <w:r w:rsidRPr="000E054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E05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E7E6E6" w:themeFill="background2"/>
            <w:vAlign w:val="center"/>
          </w:tcPr>
          <w:p w14:paraId="02889095" w14:textId="0F8A2AA3" w:rsidR="000E0542" w:rsidRPr="000E0542" w:rsidRDefault="000E0542" w:rsidP="000E0542">
            <w:pPr>
              <w:pStyle w:val="BodyTex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542">
              <w:rPr>
                <w:rFonts w:ascii="Arial" w:hAnsi="Arial" w:cs="Arial"/>
                <w:b/>
                <w:sz w:val="20"/>
                <w:szCs w:val="20"/>
              </w:rPr>
              <w:t>Semester 3</w:t>
            </w:r>
          </w:p>
        </w:tc>
      </w:tr>
      <w:tr w:rsidR="003D427D" w14:paraId="06E60187" w14:textId="77777777" w:rsidTr="000E0542">
        <w:trPr>
          <w:cantSplit/>
          <w:trHeight w:val="800"/>
        </w:trPr>
        <w:tc>
          <w:tcPr>
            <w:tcW w:w="1710" w:type="dxa"/>
            <w:shd w:val="clear" w:color="auto" w:fill="auto"/>
          </w:tcPr>
          <w:p w14:paraId="29F0389D" w14:textId="77777777" w:rsidR="003D427D" w:rsidRPr="00D20BE5" w:rsidRDefault="003D427D" w:rsidP="000E0542">
            <w:pPr>
              <w:pStyle w:val="BodyTex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BE5">
              <w:rPr>
                <w:rFonts w:ascii="Arial" w:hAnsi="Arial" w:cs="Arial"/>
                <w:sz w:val="20"/>
                <w:szCs w:val="20"/>
              </w:rPr>
              <w:t>Jour 3004</w:t>
            </w:r>
          </w:p>
          <w:p w14:paraId="7FB8A730" w14:textId="77777777" w:rsidR="003D427D" w:rsidRPr="00527420" w:rsidRDefault="003D427D" w:rsidP="000E0542">
            <w:pPr>
              <w:pStyle w:val="BodyTex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BE5">
              <w:rPr>
                <w:rFonts w:ascii="Arial" w:hAnsi="Arial" w:cs="Arial"/>
                <w:sz w:val="20"/>
                <w:szCs w:val="20"/>
              </w:rPr>
              <w:t>Jour 3201</w:t>
            </w:r>
          </w:p>
        </w:tc>
        <w:tc>
          <w:tcPr>
            <w:tcW w:w="1800" w:type="dxa"/>
            <w:shd w:val="clear" w:color="auto" w:fill="auto"/>
          </w:tcPr>
          <w:p w14:paraId="249176B4" w14:textId="77777777" w:rsidR="003D427D" w:rsidRPr="00D20BE5" w:rsidRDefault="003D427D" w:rsidP="000E0542">
            <w:pPr>
              <w:pStyle w:val="BodyTex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20BE5">
              <w:rPr>
                <w:rFonts w:ascii="Arial" w:hAnsi="Arial" w:cs="Arial"/>
                <w:sz w:val="20"/>
                <w:szCs w:val="20"/>
              </w:rPr>
              <w:t>Jour 32xx skills</w:t>
            </w:r>
          </w:p>
          <w:p w14:paraId="7B83A7DC" w14:textId="77777777" w:rsidR="003D427D" w:rsidRDefault="003D427D" w:rsidP="000E0542"/>
        </w:tc>
        <w:tc>
          <w:tcPr>
            <w:tcW w:w="1905" w:type="dxa"/>
            <w:shd w:val="clear" w:color="auto" w:fill="auto"/>
          </w:tcPr>
          <w:p w14:paraId="13B68EF1" w14:textId="77777777" w:rsidR="003D427D" w:rsidRPr="004F492F" w:rsidRDefault="003D427D" w:rsidP="000E0542">
            <w:pPr>
              <w:pStyle w:val="BodyTex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492F">
              <w:rPr>
                <w:rFonts w:ascii="Arial" w:hAnsi="Arial" w:cs="Arial"/>
                <w:sz w:val="20"/>
                <w:szCs w:val="20"/>
              </w:rPr>
              <w:t>Jour 4/5xxx skills</w:t>
            </w:r>
          </w:p>
          <w:p w14:paraId="5D968047" w14:textId="77777777" w:rsidR="003D427D" w:rsidRPr="004F492F" w:rsidRDefault="003D427D" w:rsidP="000E0542">
            <w:pPr>
              <w:pStyle w:val="BodyTex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492F">
              <w:rPr>
                <w:rFonts w:ascii="Arial" w:hAnsi="Arial" w:cs="Arial"/>
                <w:sz w:val="20"/>
                <w:szCs w:val="20"/>
              </w:rPr>
              <w:t>Jour 4263</w:t>
            </w:r>
          </w:p>
          <w:p w14:paraId="71C3FDA1" w14:textId="34238300" w:rsidR="003D427D" w:rsidRDefault="003D427D" w:rsidP="000E0542">
            <w:r w:rsidRPr="004F492F">
              <w:rPr>
                <w:rFonts w:ascii="Arial" w:hAnsi="Arial" w:cs="Arial"/>
                <w:sz w:val="20"/>
                <w:szCs w:val="20"/>
              </w:rPr>
              <w:t>Jour 4999</w:t>
            </w:r>
          </w:p>
        </w:tc>
      </w:tr>
    </w:tbl>
    <w:p w14:paraId="2AC55C63" w14:textId="25BE2482" w:rsidR="003D427D" w:rsidRPr="003D427D" w:rsidRDefault="003D427D" w:rsidP="003D427D">
      <w:pPr>
        <w:tabs>
          <w:tab w:val="left" w:pos="156"/>
        </w:tabs>
        <w:spacing w:line="276" w:lineRule="auto"/>
        <w:ind w:left="720" w:right="70"/>
        <w:rPr>
          <w:rFonts w:ascii="Arial" w:hAnsi="Arial" w:cs="Arial"/>
          <w:sz w:val="20"/>
          <w:szCs w:val="20"/>
        </w:rPr>
      </w:pPr>
      <w:r w:rsidRPr="003D427D">
        <w:rPr>
          <w:rFonts w:ascii="Arial" w:hAnsi="Arial" w:cs="Arial"/>
          <w:sz w:val="10"/>
          <w:szCs w:val="10"/>
        </w:rPr>
        <w:tab/>
        <w:t xml:space="preserve"> </w:t>
      </w:r>
      <w:r w:rsidRPr="003D427D">
        <w:rPr>
          <w:rFonts w:ascii="Arial" w:hAnsi="Arial" w:cs="Arial"/>
          <w:sz w:val="10"/>
          <w:szCs w:val="10"/>
        </w:rPr>
        <w:br/>
      </w:r>
      <w:r w:rsidRPr="003D427D">
        <w:rPr>
          <w:rFonts w:ascii="Arial" w:hAnsi="Arial" w:cs="Arial"/>
          <w:sz w:val="20"/>
          <w:szCs w:val="20"/>
        </w:rPr>
        <w:t>This sequence can be spread out over more than three semesters, but it cannot be shortened. </w:t>
      </w:r>
    </w:p>
    <w:p w14:paraId="1B37F6C6" w14:textId="219949DF" w:rsidR="003D427D" w:rsidRPr="003D427D" w:rsidRDefault="003D427D" w:rsidP="003D427D">
      <w:pPr>
        <w:pStyle w:val="BodyText"/>
        <w:tabs>
          <w:tab w:val="left" w:pos="156"/>
        </w:tabs>
        <w:spacing w:before="0" w:line="276" w:lineRule="auto"/>
        <w:ind w:left="540" w:righ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20BE5">
        <w:rPr>
          <w:rFonts w:ascii="Arial" w:hAnsi="Arial" w:cs="Arial"/>
          <w:sz w:val="20"/>
          <w:szCs w:val="20"/>
        </w:rPr>
        <w:t>Jour 3321 can be taken in any semester in this sequence</w:t>
      </w:r>
      <w:r>
        <w:rPr>
          <w:rFonts w:ascii="Arial" w:hAnsi="Arial" w:cs="Arial"/>
          <w:sz w:val="20"/>
          <w:szCs w:val="20"/>
        </w:rPr>
        <w:t>.</w:t>
      </w:r>
    </w:p>
    <w:p w14:paraId="19D8E092" w14:textId="67B0EE03" w:rsidR="002424F5" w:rsidRPr="00D20BE5" w:rsidRDefault="002424F5" w:rsidP="00D20BE5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73AA" w14:paraId="19374FD4" w14:textId="77777777" w:rsidTr="00C55545">
        <w:trPr>
          <w:trHeight w:val="360"/>
        </w:trPr>
        <w:tc>
          <w:tcPr>
            <w:tcW w:w="3116" w:type="dxa"/>
            <w:shd w:val="clear" w:color="auto" w:fill="E7E6E6" w:themeFill="background2"/>
            <w:vAlign w:val="center"/>
          </w:tcPr>
          <w:p w14:paraId="44727C3C" w14:textId="2E1A65CE" w:rsidR="00AC73AA" w:rsidRPr="00461175" w:rsidRDefault="00AC73A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>Fall</w:t>
            </w:r>
            <w:r w:rsidR="00005542" w:rsidRPr="00461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36"/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0"/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7714F385" w14:textId="09FF1E3D" w:rsidR="00AC73AA" w:rsidRPr="00461175" w:rsidRDefault="00AC73A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>Spring</w:t>
            </w:r>
            <w:r w:rsidR="00005542" w:rsidRPr="004611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79CF1A77" w14:textId="5C692794" w:rsidR="00AC73AA" w:rsidRPr="00461175" w:rsidRDefault="00AC73A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Summer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AC73AA" w14:paraId="6B439297" w14:textId="77777777" w:rsidTr="007C1240">
        <w:trPr>
          <w:trHeight w:val="1440"/>
        </w:trPr>
        <w:tc>
          <w:tcPr>
            <w:tcW w:w="3116" w:type="dxa"/>
            <w:vAlign w:val="center"/>
          </w:tcPr>
          <w:p w14:paraId="127E0215" w14:textId="64B168E6" w:rsidR="00005542" w:rsidRPr="00461175" w:rsidRDefault="00005542" w:rsidP="007C12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="00461175">
              <w:rPr>
                <w:rFonts w:ascii="Arial" w:hAnsi="Arial" w:cs="Arial"/>
                <w:u w:val="single"/>
              </w:rPr>
              <w:t> </w:t>
            </w:r>
            <w:r w:rsidR="00461175">
              <w:rPr>
                <w:rFonts w:ascii="Arial" w:hAnsi="Arial" w:cs="Arial"/>
                <w:u w:val="single"/>
              </w:rPr>
              <w:t> </w:t>
            </w:r>
            <w:r w:rsidR="00461175">
              <w:rPr>
                <w:rFonts w:ascii="Arial" w:hAnsi="Arial" w:cs="Arial"/>
                <w:u w:val="single"/>
              </w:rPr>
              <w:t> </w:t>
            </w:r>
            <w:r w:rsidR="00461175">
              <w:rPr>
                <w:rFonts w:ascii="Arial" w:hAnsi="Arial" w:cs="Arial"/>
                <w:u w:val="single"/>
              </w:rPr>
              <w:t> </w:t>
            </w:r>
            <w:r w:rsidR="00461175">
              <w:rPr>
                <w:rFonts w:ascii="Arial" w:hAnsi="Arial" w:cs="Arial"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23213D00" w14:textId="77777777" w:rsidR="00005542" w:rsidRPr="00461175" w:rsidRDefault="00005542" w:rsidP="007C12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  <w:bookmarkEnd w:id="51"/>
          </w:p>
          <w:p w14:paraId="79FE3095" w14:textId="0155EBC6" w:rsidR="00005542" w:rsidRPr="00461175" w:rsidRDefault="00005542" w:rsidP="004611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  <w:bookmarkEnd w:id="52"/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76990">
              <w:rPr>
                <w:rFonts w:ascii="Arial" w:hAnsi="Arial" w:cs="Arial"/>
                <w:u w:val="single"/>
              </w:rPr>
            </w:r>
            <w:r w:rsidR="00F76990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="00F76990">
              <w:rPr>
                <w:rFonts w:ascii="Arial" w:hAnsi="Arial" w:cs="Arial"/>
                <w:u w:val="single"/>
              </w:rPr>
            </w:r>
            <w:r w:rsidR="00F76990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2A19256F" w14:textId="77777777" w:rsidR="00005542" w:rsidRPr="00461175" w:rsidRDefault="00005542" w:rsidP="007C12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21BDD616" w14:textId="77777777" w:rsidR="00005542" w:rsidRPr="00461175" w:rsidRDefault="00005542" w:rsidP="007C124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279AC9A7" w14:textId="35082CB6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59F92EF8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478BB656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7836D984" w14:textId="6A6E23CD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C73AA" w14:paraId="2E0B1FA0" w14:textId="77777777" w:rsidTr="00C55545">
        <w:trPr>
          <w:trHeight w:val="360"/>
        </w:trPr>
        <w:tc>
          <w:tcPr>
            <w:tcW w:w="3116" w:type="dxa"/>
            <w:shd w:val="clear" w:color="auto" w:fill="E7E6E6" w:themeFill="background2"/>
            <w:vAlign w:val="center"/>
          </w:tcPr>
          <w:p w14:paraId="1A5B8B97" w14:textId="664D3552" w:rsidR="00AC73AA" w:rsidRPr="00461175" w:rsidRDefault="00005542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Fall 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4506E683" w14:textId="45B7B946" w:rsidR="00AC73AA" w:rsidRPr="00461175" w:rsidRDefault="00AC73A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Spring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34C61472" w14:textId="57060CD4" w:rsidR="00AC73AA" w:rsidRPr="00461175" w:rsidRDefault="00AC73A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>Summer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A71C9A" w14:paraId="111EC2F6" w14:textId="77777777" w:rsidTr="007C1240">
        <w:trPr>
          <w:trHeight w:val="1440"/>
        </w:trPr>
        <w:tc>
          <w:tcPr>
            <w:tcW w:w="3116" w:type="dxa"/>
            <w:vAlign w:val="center"/>
          </w:tcPr>
          <w:p w14:paraId="3AD88B89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206DE21C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7BC8F82A" w14:textId="295BB1E7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0256C2B5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55784570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67E5688E" w14:textId="3DF17CA4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15EFB8F8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2897ADEE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66E8EED1" w14:textId="16627812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71C9A" w14:paraId="6040EC2D" w14:textId="77777777" w:rsidTr="00C55545">
        <w:trPr>
          <w:trHeight w:val="360"/>
        </w:trPr>
        <w:tc>
          <w:tcPr>
            <w:tcW w:w="3116" w:type="dxa"/>
            <w:shd w:val="clear" w:color="auto" w:fill="E7E6E6" w:themeFill="background2"/>
            <w:vAlign w:val="center"/>
          </w:tcPr>
          <w:p w14:paraId="642A1495" w14:textId="0F3203E4" w:rsidR="00A71C9A" w:rsidRPr="00461175" w:rsidRDefault="00005542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Fall 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3D648154" w14:textId="5073AEB2" w:rsidR="00A71C9A" w:rsidRPr="00461175" w:rsidRDefault="00A71C9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Spring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53C24E41" w14:textId="784A4041" w:rsidR="00A71C9A" w:rsidRPr="00461175" w:rsidRDefault="00A71C9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Summer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A71C9A" w14:paraId="2CB18934" w14:textId="77777777" w:rsidTr="007C1240">
        <w:trPr>
          <w:trHeight w:val="1440"/>
        </w:trPr>
        <w:tc>
          <w:tcPr>
            <w:tcW w:w="3116" w:type="dxa"/>
            <w:vAlign w:val="center"/>
          </w:tcPr>
          <w:p w14:paraId="40867278" w14:textId="36F34600" w:rsidR="00005542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00E24309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35B16F03" w14:textId="40A6DFA4" w:rsidR="00A71C9A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50CC3421" w14:textId="77777777" w:rsidR="00A71C9A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44F8C123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72FC98CF" w14:textId="3D0F4528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4CD81074" w14:textId="00153658" w:rsidR="00005542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17FC2160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5F7F2B6B" w14:textId="555DA676" w:rsidR="00A71C9A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A71C9A" w14:paraId="41038F2F" w14:textId="77777777" w:rsidTr="00C55545">
        <w:trPr>
          <w:trHeight w:val="360"/>
        </w:trPr>
        <w:tc>
          <w:tcPr>
            <w:tcW w:w="3116" w:type="dxa"/>
            <w:shd w:val="clear" w:color="auto" w:fill="E7E6E6" w:themeFill="background2"/>
            <w:vAlign w:val="center"/>
          </w:tcPr>
          <w:p w14:paraId="31E967DC" w14:textId="0A8E007B" w:rsidR="00A71C9A" w:rsidRPr="00461175" w:rsidRDefault="00005542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Fall 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62421FD6" w14:textId="3C27C156" w:rsidR="00A71C9A" w:rsidRPr="00461175" w:rsidRDefault="00A71C9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Spring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7" w:type="dxa"/>
            <w:shd w:val="clear" w:color="auto" w:fill="E7E6E6" w:themeFill="background2"/>
            <w:vAlign w:val="center"/>
          </w:tcPr>
          <w:p w14:paraId="1DCC486F" w14:textId="5773688D" w:rsidR="00A71C9A" w:rsidRPr="00461175" w:rsidRDefault="00A71C9A" w:rsidP="00C55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1175">
              <w:rPr>
                <w:rFonts w:ascii="Arial" w:hAnsi="Arial" w:cs="Arial"/>
                <w:sz w:val="22"/>
                <w:szCs w:val="22"/>
              </w:rPr>
              <w:t xml:space="preserve">Summer 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005542" w:rsidRPr="0046117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A71C9A" w14:paraId="75AEABAA" w14:textId="77777777" w:rsidTr="007C1240">
        <w:trPr>
          <w:trHeight w:val="1440"/>
        </w:trPr>
        <w:tc>
          <w:tcPr>
            <w:tcW w:w="3116" w:type="dxa"/>
            <w:vAlign w:val="center"/>
          </w:tcPr>
          <w:p w14:paraId="48D26B91" w14:textId="341E7B46" w:rsidR="00005542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4B7569DA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4098D524" w14:textId="17E0BE92" w:rsidR="00A71C9A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1905F017" w14:textId="77777777" w:rsidR="00A71C9A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13D8577C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4235A277" w14:textId="42C9E73D" w:rsidR="00005542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7336AF31" w14:textId="60F6E455" w:rsidR="00005542" w:rsidRPr="00461175" w:rsidRDefault="00A71C9A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13EBE8AF" w14:textId="77777777" w:rsidR="00005542" w:rsidRPr="00461175" w:rsidRDefault="00005542" w:rsidP="007C124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  <w:p w14:paraId="1EA687A6" w14:textId="7E91F526" w:rsidR="00A71C9A" w:rsidRPr="00461175" w:rsidRDefault="00005542" w:rsidP="004611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/>
              </w:rPr>
            </w:pPr>
            <w:r w:rsidRPr="00461175">
              <w:rPr>
                <w:rFonts w:ascii="Arial" w:hAnsi="Arial" w:cs="Arial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6117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61175">
              <w:rPr>
                <w:rFonts w:ascii="Arial" w:hAnsi="Arial" w:cs="Arial"/>
                <w:u w:val="single"/>
              </w:rPr>
            </w:r>
            <w:r w:rsidRPr="00461175">
              <w:rPr>
                <w:rFonts w:ascii="Arial" w:hAnsi="Arial" w:cs="Arial"/>
                <w:u w:val="single"/>
              </w:rPr>
              <w:fldChar w:fldCharType="separate"/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noProof/>
                <w:u w:val="single"/>
              </w:rPr>
              <w:t> </w:t>
            </w:r>
            <w:r w:rsidRPr="00461175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35814C71" w14:textId="00690A01" w:rsidR="007E46D0" w:rsidRDefault="007E46D0" w:rsidP="00C55545"/>
    <w:sectPr w:rsidR="007E46D0" w:rsidSect="00C55545">
      <w:type w:val="continuous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5CDBE" w14:textId="77777777" w:rsidR="00F76990" w:rsidRDefault="00F76990" w:rsidP="007E46D0">
      <w:r>
        <w:separator/>
      </w:r>
    </w:p>
  </w:endnote>
  <w:endnote w:type="continuationSeparator" w:id="0">
    <w:p w14:paraId="5DD85AFC" w14:textId="77777777" w:rsidR="00F76990" w:rsidRDefault="00F76990" w:rsidP="007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2315" w14:textId="77777777" w:rsidR="007E46D0" w:rsidRPr="00D440D4" w:rsidRDefault="007E46D0" w:rsidP="007E46D0">
    <w:pPr>
      <w:tabs>
        <w:tab w:val="left" w:pos="239"/>
      </w:tabs>
      <w:ind w:right="-720"/>
      <w:rPr>
        <w:rFonts w:ascii="Arial" w:hAnsi="Arial" w:cs="Arial"/>
        <w:b/>
      </w:rPr>
    </w:pPr>
    <w:r w:rsidRPr="00D440D4">
      <w:rPr>
        <w:rFonts w:ascii="Arial" w:hAnsi="Arial" w:cs="Arial"/>
        <w:b/>
      </w:rPr>
      <w:t xml:space="preserve">Before you move on – do you have the following? </w:t>
    </w:r>
  </w:p>
  <w:p w14:paraId="26A99966" w14:textId="1548D770" w:rsidR="007E46D0" w:rsidRDefault="007E46D0" w:rsidP="007E46D0">
    <w:pPr>
      <w:pStyle w:val="Header"/>
      <w:numPr>
        <w:ilvl w:val="0"/>
        <w:numId w:val="1"/>
      </w:numPr>
      <w:ind w:left="270" w:right="-360" w:hanging="270"/>
      <w:rPr>
        <w:rFonts w:ascii="Arial" w:hAnsi="Arial" w:cs="Arial"/>
        <w:sz w:val="20"/>
        <w:szCs w:val="20"/>
      </w:rPr>
    </w:pPr>
    <w:r w:rsidRPr="00D440D4">
      <w:rPr>
        <w:rFonts w:ascii="Arial" w:hAnsi="Arial" w:cs="Arial"/>
        <w:sz w:val="20"/>
        <w:szCs w:val="20"/>
      </w:rPr>
      <w:t xml:space="preserve">13 Jour </w:t>
    </w:r>
    <w:r w:rsidR="00685745">
      <w:rPr>
        <w:rFonts w:ascii="Arial" w:hAnsi="Arial" w:cs="Arial"/>
        <w:sz w:val="20"/>
        <w:szCs w:val="20"/>
      </w:rPr>
      <w:t>courses circled/</w:t>
    </w:r>
    <w:r w:rsidR="002424F5">
      <w:rPr>
        <w:rFonts w:ascii="Arial" w:hAnsi="Arial" w:cs="Arial"/>
        <w:sz w:val="20"/>
        <w:szCs w:val="20"/>
      </w:rPr>
      <w:t xml:space="preserve">selected </w:t>
    </w:r>
    <w:r w:rsidRPr="00D440D4">
      <w:rPr>
        <w:rFonts w:ascii="Arial" w:hAnsi="Arial" w:cs="Arial"/>
        <w:sz w:val="20"/>
        <w:szCs w:val="20"/>
      </w:rPr>
      <w:t>on your major plan</w:t>
    </w:r>
    <w:r>
      <w:rPr>
        <w:rFonts w:ascii="Arial" w:hAnsi="Arial" w:cs="Arial"/>
        <w:sz w:val="20"/>
        <w:szCs w:val="20"/>
      </w:rPr>
      <w:t>.</w:t>
    </w:r>
  </w:p>
  <w:p w14:paraId="3871A5F3" w14:textId="17802943" w:rsidR="00685745" w:rsidRPr="00685745" w:rsidRDefault="00685745" w:rsidP="00685745">
    <w:pPr>
      <w:pStyle w:val="Header"/>
      <w:numPr>
        <w:ilvl w:val="0"/>
        <w:numId w:val="1"/>
      </w:numPr>
      <w:ind w:left="270" w:right="-360" w:hanging="270"/>
      <w:rPr>
        <w:rFonts w:ascii="Arial" w:hAnsi="Arial" w:cs="Arial"/>
        <w:sz w:val="20"/>
        <w:szCs w:val="20"/>
      </w:rPr>
    </w:pPr>
    <w:r w:rsidRPr="00D440D4">
      <w:rPr>
        <w:rFonts w:ascii="Arial" w:hAnsi="Arial" w:cs="Arial"/>
        <w:sz w:val="20"/>
        <w:szCs w:val="20"/>
      </w:rPr>
      <w:t>One 4/5xxx level course</w:t>
    </w:r>
    <w:r>
      <w:rPr>
        <w:rFonts w:ascii="Arial" w:hAnsi="Arial" w:cs="Arial"/>
        <w:sz w:val="20"/>
        <w:szCs w:val="20"/>
      </w:rPr>
      <w:t xml:space="preserve"> selected</w:t>
    </w:r>
    <w:r w:rsidRPr="00D440D4">
      <w:rPr>
        <w:rFonts w:ascii="Arial" w:hAnsi="Arial" w:cs="Arial"/>
        <w:sz w:val="20"/>
        <w:szCs w:val="20"/>
      </w:rPr>
      <w:t xml:space="preserve"> in your context courses area</w:t>
    </w:r>
    <w:r>
      <w:rPr>
        <w:rFonts w:ascii="Arial" w:hAnsi="Arial" w:cs="Arial"/>
        <w:sz w:val="20"/>
        <w:szCs w:val="20"/>
      </w:rPr>
      <w:t>.</w:t>
    </w:r>
  </w:p>
  <w:p w14:paraId="536E9D71" w14:textId="4AC00810" w:rsidR="007E46D0" w:rsidRDefault="007E46D0" w:rsidP="007E46D0">
    <w:pPr>
      <w:pStyle w:val="Header"/>
      <w:numPr>
        <w:ilvl w:val="0"/>
        <w:numId w:val="1"/>
      </w:numPr>
      <w:ind w:left="270" w:right="-360" w:hanging="270"/>
      <w:rPr>
        <w:rFonts w:ascii="Arial" w:hAnsi="Arial" w:cs="Arial"/>
        <w:sz w:val="20"/>
        <w:szCs w:val="20"/>
      </w:rPr>
    </w:pPr>
    <w:r w:rsidRPr="00D440D4">
      <w:rPr>
        <w:rFonts w:ascii="Arial" w:hAnsi="Arial" w:cs="Arial"/>
        <w:sz w:val="20"/>
        <w:szCs w:val="20"/>
      </w:rPr>
      <w:t xml:space="preserve">Five courses </w:t>
    </w:r>
    <w:r w:rsidR="002424F5">
      <w:rPr>
        <w:rFonts w:ascii="Arial" w:hAnsi="Arial" w:cs="Arial"/>
        <w:sz w:val="20"/>
        <w:szCs w:val="20"/>
      </w:rPr>
      <w:t>selected</w:t>
    </w:r>
    <w:r w:rsidRPr="00D440D4">
      <w:rPr>
        <w:rFonts w:ascii="Arial" w:hAnsi="Arial" w:cs="Arial"/>
        <w:sz w:val="20"/>
        <w:szCs w:val="20"/>
      </w:rPr>
      <w:t xml:space="preserve"> in your professional</w:t>
    </w:r>
    <w:r w:rsidR="00685745">
      <w:rPr>
        <w:rFonts w:ascii="Arial" w:hAnsi="Arial" w:cs="Arial"/>
        <w:sz w:val="20"/>
        <w:szCs w:val="20"/>
      </w:rPr>
      <w:t>/skills</w:t>
    </w:r>
    <w:r w:rsidRPr="00D440D4">
      <w:rPr>
        <w:rFonts w:ascii="Arial" w:hAnsi="Arial" w:cs="Arial"/>
        <w:sz w:val="20"/>
        <w:szCs w:val="20"/>
      </w:rPr>
      <w:t xml:space="preserve"> courses area, with at least </w:t>
    </w:r>
    <w:r w:rsidR="00685745">
      <w:rPr>
        <w:rFonts w:ascii="Arial" w:hAnsi="Arial" w:cs="Arial"/>
        <w:sz w:val="20"/>
        <w:szCs w:val="20"/>
      </w:rPr>
      <w:t>one</w:t>
    </w:r>
    <w:r w:rsidRPr="00D440D4">
      <w:rPr>
        <w:rFonts w:ascii="Arial" w:hAnsi="Arial" w:cs="Arial"/>
        <w:sz w:val="20"/>
        <w:szCs w:val="20"/>
      </w:rPr>
      <w:t xml:space="preserve"> at the 4/5xxx level</w:t>
    </w:r>
    <w:r>
      <w:rPr>
        <w:rFonts w:ascii="Arial" w:hAnsi="Arial" w:cs="Arial"/>
        <w:sz w:val="20"/>
        <w:szCs w:val="20"/>
      </w:rPr>
      <w:t>.</w:t>
    </w:r>
  </w:p>
  <w:p w14:paraId="559AEB84" w14:textId="6D68A2C5" w:rsidR="007E46D0" w:rsidRPr="00D440D4" w:rsidRDefault="007E46D0" w:rsidP="007E46D0">
    <w:pPr>
      <w:pStyle w:val="Header"/>
      <w:numPr>
        <w:ilvl w:val="0"/>
        <w:numId w:val="1"/>
      </w:numPr>
      <w:ind w:left="270" w:right="-1170" w:hanging="270"/>
      <w:rPr>
        <w:rFonts w:ascii="Arial" w:hAnsi="Arial" w:cs="Arial"/>
        <w:sz w:val="20"/>
        <w:szCs w:val="20"/>
      </w:rPr>
    </w:pPr>
    <w:r w:rsidRPr="00D440D4">
      <w:rPr>
        <w:rFonts w:ascii="Arial" w:hAnsi="Arial" w:cs="Arial"/>
        <w:sz w:val="20"/>
        <w:szCs w:val="20"/>
      </w:rPr>
      <w:t xml:space="preserve">Do those five courses follow the prerequisite sequence listed in the </w:t>
    </w:r>
    <w:r w:rsidR="00685745">
      <w:rPr>
        <w:rFonts w:ascii="Arial" w:hAnsi="Arial" w:cs="Arial"/>
        <w:sz w:val="20"/>
        <w:szCs w:val="20"/>
      </w:rPr>
      <w:t>course overview</w:t>
    </w:r>
    <w:r w:rsidRPr="00D440D4">
      <w:rPr>
        <w:rFonts w:ascii="Arial" w:hAnsi="Arial" w:cs="Arial"/>
        <w:sz w:val="20"/>
        <w:szCs w:val="20"/>
      </w:rPr>
      <w:t>?</w:t>
    </w:r>
    <w:r w:rsidRPr="000F294D">
      <w:rPr>
        <w:rFonts w:ascii="Arial" w:hAnsi="Arial" w:cs="Arial"/>
        <w:sz w:val="20"/>
        <w:szCs w:val="20"/>
      </w:rPr>
      <w:t xml:space="preserve"> Double check!</w:t>
    </w:r>
    <w:r w:rsidRPr="00D440D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D908" w14:textId="77777777" w:rsidR="00F76990" w:rsidRDefault="00F76990" w:rsidP="007E46D0">
      <w:r>
        <w:separator/>
      </w:r>
    </w:p>
  </w:footnote>
  <w:footnote w:type="continuationSeparator" w:id="0">
    <w:p w14:paraId="3B5C9391" w14:textId="77777777" w:rsidR="00F76990" w:rsidRDefault="00F76990" w:rsidP="007E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39D7" w14:textId="77777777" w:rsidR="007E46D0" w:rsidRDefault="007E46D0" w:rsidP="007E46D0">
    <w:pPr>
      <w:rPr>
        <w:rFonts w:ascii="Times" w:hAnsi="Times" w:cstheme="minorHAnsi"/>
        <w:noProof/>
      </w:rPr>
    </w:pPr>
    <w:r>
      <w:rPr>
        <w:rFonts w:ascii="Times" w:hAnsi="Times" w:cstheme="minorHAnsi"/>
        <w:noProof/>
      </w:rPr>
      <w:drawing>
        <wp:anchor distT="0" distB="0" distL="114300" distR="114300" simplePos="0" relativeHeight="251660288" behindDoc="0" locked="0" layoutInCell="1" allowOverlap="1" wp14:anchorId="24309595" wp14:editId="76E72C33">
          <wp:simplePos x="0" y="0"/>
          <wp:positionH relativeFrom="column">
            <wp:posOffset>3530278</wp:posOffset>
          </wp:positionH>
          <wp:positionV relativeFrom="paragraph">
            <wp:posOffset>-225706</wp:posOffset>
          </wp:positionV>
          <wp:extent cx="2661584" cy="7002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deleftm_redblack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t="15547" r="5146" b="14179"/>
                  <a:stretch/>
                </pic:blipFill>
                <pic:spPr bwMode="auto">
                  <a:xfrm>
                    <a:off x="0" y="0"/>
                    <a:ext cx="2669784" cy="7024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542A">
      <w:rPr>
        <w:rFonts w:ascii="Times" w:hAnsi="Times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978DC6" wp14:editId="5A26B879">
              <wp:simplePos x="0" y="0"/>
              <wp:positionH relativeFrom="column">
                <wp:posOffset>-110201</wp:posOffset>
              </wp:positionH>
              <wp:positionV relativeFrom="paragraph">
                <wp:posOffset>-196271</wp:posOffset>
              </wp:positionV>
              <wp:extent cx="3064213" cy="94282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4213" cy="9428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2F006A" w14:textId="77777777" w:rsidR="007E46D0" w:rsidRPr="00E45CFC" w:rsidRDefault="007E46D0" w:rsidP="007E46D0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 xml:space="preserve">SAMPLE </w:t>
                          </w:r>
                          <w:r w:rsidRPr="00E45CFC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MAJOR PLAN</w:t>
                          </w:r>
                        </w:p>
                        <w:p w14:paraId="662FC483" w14:textId="58607A15" w:rsidR="007E46D0" w:rsidRPr="00D440D4" w:rsidRDefault="004D3D72" w:rsidP="007E46D0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Strategic Communication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78D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7pt;margin-top:-15.45pt;width:241.3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" filled="f" stroked="f" strokeweight=".5pt">
              <v:textbox>
                <w:txbxContent>
                  <w:p w14:paraId="402F006A" w14:textId="77777777" w:rsidR="007E46D0" w:rsidRPr="00E45CFC" w:rsidRDefault="007E46D0" w:rsidP="007E46D0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SAMPLE </w:t>
                    </w:r>
                    <w:r w:rsidRPr="00E45CFC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MAJOR PLAN</w:t>
                    </w:r>
                  </w:p>
                  <w:p w14:paraId="662FC483" w14:textId="58607A15" w:rsidR="007E46D0" w:rsidRPr="00D440D4" w:rsidRDefault="004D3D72" w:rsidP="007E46D0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Strategic Communication</w:t>
                    </w:r>
                  </w:p>
                </w:txbxContent>
              </v:textbox>
            </v:shape>
          </w:pict>
        </mc:Fallback>
      </mc:AlternateContent>
    </w:r>
  </w:p>
  <w:p w14:paraId="711A9770" w14:textId="77777777" w:rsidR="007E46D0" w:rsidRDefault="007E46D0" w:rsidP="007E46D0">
    <w:pPr>
      <w:rPr>
        <w:rFonts w:ascii="Times" w:hAnsi="Times" w:cstheme="minorHAnsi"/>
        <w:noProof/>
      </w:rPr>
    </w:pPr>
  </w:p>
  <w:p w14:paraId="4BE6BAEB" w14:textId="77777777" w:rsidR="007E46D0" w:rsidRDefault="007E4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1A8"/>
    <w:multiLevelType w:val="hybridMultilevel"/>
    <w:tmpl w:val="5568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C70"/>
    <w:multiLevelType w:val="hybridMultilevel"/>
    <w:tmpl w:val="ED94DABE"/>
    <w:lvl w:ilvl="0" w:tplc="62724012">
      <w:numFmt w:val="bullet"/>
      <w:lvlText w:val="•"/>
      <w:lvlJc w:val="left"/>
      <w:pPr>
        <w:ind w:left="290" w:hanging="7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85FCB43A">
      <w:numFmt w:val="bullet"/>
      <w:lvlText w:val="•"/>
      <w:lvlJc w:val="left"/>
      <w:pPr>
        <w:ind w:left="733" w:hanging="79"/>
      </w:pPr>
      <w:rPr>
        <w:rFonts w:hint="default"/>
      </w:rPr>
    </w:lvl>
    <w:lvl w:ilvl="2" w:tplc="9B64E7A6">
      <w:numFmt w:val="bullet"/>
      <w:lvlText w:val="•"/>
      <w:lvlJc w:val="left"/>
      <w:pPr>
        <w:ind w:left="1177" w:hanging="79"/>
      </w:pPr>
      <w:rPr>
        <w:rFonts w:hint="default"/>
      </w:rPr>
    </w:lvl>
    <w:lvl w:ilvl="3" w:tplc="77CEBB76">
      <w:numFmt w:val="bullet"/>
      <w:lvlText w:val="•"/>
      <w:lvlJc w:val="left"/>
      <w:pPr>
        <w:ind w:left="1621" w:hanging="79"/>
      </w:pPr>
      <w:rPr>
        <w:rFonts w:hint="default"/>
      </w:rPr>
    </w:lvl>
    <w:lvl w:ilvl="4" w:tplc="32BCBB00">
      <w:numFmt w:val="bullet"/>
      <w:lvlText w:val="•"/>
      <w:lvlJc w:val="left"/>
      <w:pPr>
        <w:ind w:left="2065" w:hanging="79"/>
      </w:pPr>
      <w:rPr>
        <w:rFonts w:hint="default"/>
      </w:rPr>
    </w:lvl>
    <w:lvl w:ilvl="5" w:tplc="678E4CDE">
      <w:numFmt w:val="bullet"/>
      <w:lvlText w:val="•"/>
      <w:lvlJc w:val="left"/>
      <w:pPr>
        <w:ind w:left="2509" w:hanging="79"/>
      </w:pPr>
      <w:rPr>
        <w:rFonts w:hint="default"/>
      </w:rPr>
    </w:lvl>
    <w:lvl w:ilvl="6" w:tplc="36D29588">
      <w:numFmt w:val="bullet"/>
      <w:lvlText w:val="•"/>
      <w:lvlJc w:val="left"/>
      <w:pPr>
        <w:ind w:left="2953" w:hanging="79"/>
      </w:pPr>
      <w:rPr>
        <w:rFonts w:hint="default"/>
      </w:rPr>
    </w:lvl>
    <w:lvl w:ilvl="7" w:tplc="FC249FDE">
      <w:numFmt w:val="bullet"/>
      <w:lvlText w:val="•"/>
      <w:lvlJc w:val="left"/>
      <w:pPr>
        <w:ind w:left="3397" w:hanging="79"/>
      </w:pPr>
      <w:rPr>
        <w:rFonts w:hint="default"/>
      </w:rPr>
    </w:lvl>
    <w:lvl w:ilvl="8" w:tplc="7D884D6E">
      <w:numFmt w:val="bullet"/>
      <w:lvlText w:val="•"/>
      <w:lvlJc w:val="left"/>
      <w:pPr>
        <w:ind w:left="3841" w:hanging="79"/>
      </w:pPr>
      <w:rPr>
        <w:rFonts w:hint="default"/>
      </w:rPr>
    </w:lvl>
  </w:abstractNum>
  <w:abstractNum w:abstractNumId="2" w15:restartNumberingAfterBreak="0">
    <w:nsid w:val="1439000A"/>
    <w:multiLevelType w:val="hybridMultilevel"/>
    <w:tmpl w:val="81BED46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7901F2C"/>
    <w:multiLevelType w:val="hybridMultilevel"/>
    <w:tmpl w:val="0AC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22664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70002"/>
    <w:multiLevelType w:val="hybridMultilevel"/>
    <w:tmpl w:val="E8C4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0E90"/>
    <w:multiLevelType w:val="hybridMultilevel"/>
    <w:tmpl w:val="DC8A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B73DC"/>
    <w:multiLevelType w:val="hybridMultilevel"/>
    <w:tmpl w:val="3D786DAE"/>
    <w:lvl w:ilvl="0" w:tplc="0A9E91F8">
      <w:start w:val="1"/>
      <w:numFmt w:val="decimal"/>
      <w:lvlText w:val="%1."/>
      <w:lvlJc w:val="left"/>
      <w:pPr>
        <w:ind w:left="460" w:hanging="360"/>
      </w:pPr>
      <w:rPr>
        <w:rFonts w:ascii="Arial" w:hAnsi="Arial" w:cs="Arial" w:hint="default"/>
        <w:w w:val="99"/>
        <w:sz w:val="20"/>
        <w:szCs w:val="20"/>
      </w:rPr>
    </w:lvl>
    <w:lvl w:ilvl="1" w:tplc="88522664">
      <w:numFmt w:val="bullet"/>
      <w:lvlText w:val="•"/>
      <w:lvlJc w:val="left"/>
      <w:pPr>
        <w:ind w:left="1161" w:hanging="139"/>
      </w:pPr>
      <w:rPr>
        <w:rFonts w:hint="default"/>
      </w:rPr>
    </w:lvl>
    <w:lvl w:ilvl="2" w:tplc="2084B556">
      <w:numFmt w:val="bullet"/>
      <w:lvlText w:val="•"/>
      <w:lvlJc w:val="left"/>
      <w:pPr>
        <w:ind w:left="2083" w:hanging="139"/>
      </w:pPr>
      <w:rPr>
        <w:rFonts w:hint="default"/>
      </w:rPr>
    </w:lvl>
    <w:lvl w:ilvl="3" w:tplc="2168FC86">
      <w:numFmt w:val="bullet"/>
      <w:lvlText w:val="•"/>
      <w:lvlJc w:val="left"/>
      <w:pPr>
        <w:ind w:left="3005" w:hanging="139"/>
      </w:pPr>
      <w:rPr>
        <w:rFonts w:hint="default"/>
      </w:rPr>
    </w:lvl>
    <w:lvl w:ilvl="4" w:tplc="2728A0E4">
      <w:numFmt w:val="bullet"/>
      <w:lvlText w:val="•"/>
      <w:lvlJc w:val="left"/>
      <w:pPr>
        <w:ind w:left="3927" w:hanging="139"/>
      </w:pPr>
      <w:rPr>
        <w:rFonts w:hint="default"/>
      </w:rPr>
    </w:lvl>
    <w:lvl w:ilvl="5" w:tplc="D5B87418">
      <w:numFmt w:val="bullet"/>
      <w:lvlText w:val="•"/>
      <w:lvlJc w:val="left"/>
      <w:pPr>
        <w:ind w:left="4849" w:hanging="139"/>
      </w:pPr>
      <w:rPr>
        <w:rFonts w:hint="default"/>
      </w:rPr>
    </w:lvl>
    <w:lvl w:ilvl="6" w:tplc="3376B7B8">
      <w:numFmt w:val="bullet"/>
      <w:lvlText w:val="•"/>
      <w:lvlJc w:val="left"/>
      <w:pPr>
        <w:ind w:left="5771" w:hanging="139"/>
      </w:pPr>
      <w:rPr>
        <w:rFonts w:hint="default"/>
      </w:rPr>
    </w:lvl>
    <w:lvl w:ilvl="7" w:tplc="7F488ED8">
      <w:numFmt w:val="bullet"/>
      <w:lvlText w:val="•"/>
      <w:lvlJc w:val="left"/>
      <w:pPr>
        <w:ind w:left="6693" w:hanging="139"/>
      </w:pPr>
      <w:rPr>
        <w:rFonts w:hint="default"/>
      </w:rPr>
    </w:lvl>
    <w:lvl w:ilvl="8" w:tplc="64BCEFC4">
      <w:numFmt w:val="bullet"/>
      <w:lvlText w:val="•"/>
      <w:lvlJc w:val="left"/>
      <w:pPr>
        <w:ind w:left="7615" w:hanging="139"/>
      </w:pPr>
      <w:rPr>
        <w:rFonts w:hint="default"/>
      </w:rPr>
    </w:lvl>
  </w:abstractNum>
  <w:abstractNum w:abstractNumId="7" w15:restartNumberingAfterBreak="0">
    <w:nsid w:val="588658D6"/>
    <w:multiLevelType w:val="hybridMultilevel"/>
    <w:tmpl w:val="B752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0334"/>
    <w:multiLevelType w:val="hybridMultilevel"/>
    <w:tmpl w:val="254ADE7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6B6830F5"/>
    <w:multiLevelType w:val="hybridMultilevel"/>
    <w:tmpl w:val="D27E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82D0C"/>
    <w:multiLevelType w:val="hybridMultilevel"/>
    <w:tmpl w:val="C066BC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D0"/>
    <w:rsid w:val="00005542"/>
    <w:rsid w:val="000C66B3"/>
    <w:rsid w:val="000E0542"/>
    <w:rsid w:val="000E461D"/>
    <w:rsid w:val="000E60AF"/>
    <w:rsid w:val="000F294D"/>
    <w:rsid w:val="00102906"/>
    <w:rsid w:val="00105A14"/>
    <w:rsid w:val="001066D9"/>
    <w:rsid w:val="0011296B"/>
    <w:rsid w:val="00123BA8"/>
    <w:rsid w:val="00166342"/>
    <w:rsid w:val="001F33BE"/>
    <w:rsid w:val="002424F5"/>
    <w:rsid w:val="002C086C"/>
    <w:rsid w:val="00301561"/>
    <w:rsid w:val="003414CA"/>
    <w:rsid w:val="003A2472"/>
    <w:rsid w:val="003B05A0"/>
    <w:rsid w:val="003D427D"/>
    <w:rsid w:val="00461175"/>
    <w:rsid w:val="00477490"/>
    <w:rsid w:val="00490FDA"/>
    <w:rsid w:val="004D3D72"/>
    <w:rsid w:val="004F492F"/>
    <w:rsid w:val="005A34CC"/>
    <w:rsid w:val="00613186"/>
    <w:rsid w:val="00634EF7"/>
    <w:rsid w:val="00643949"/>
    <w:rsid w:val="00666903"/>
    <w:rsid w:val="00683BA7"/>
    <w:rsid w:val="00685745"/>
    <w:rsid w:val="006D29E4"/>
    <w:rsid w:val="006F16E2"/>
    <w:rsid w:val="006F6435"/>
    <w:rsid w:val="00702537"/>
    <w:rsid w:val="00711A2B"/>
    <w:rsid w:val="007353C9"/>
    <w:rsid w:val="007576AC"/>
    <w:rsid w:val="007B1744"/>
    <w:rsid w:val="007C1240"/>
    <w:rsid w:val="007C7A1F"/>
    <w:rsid w:val="007E46D0"/>
    <w:rsid w:val="008023FC"/>
    <w:rsid w:val="00811F01"/>
    <w:rsid w:val="008174DC"/>
    <w:rsid w:val="00820C46"/>
    <w:rsid w:val="00855E29"/>
    <w:rsid w:val="008F0E68"/>
    <w:rsid w:val="00900361"/>
    <w:rsid w:val="0092201A"/>
    <w:rsid w:val="009A340A"/>
    <w:rsid w:val="009C7D58"/>
    <w:rsid w:val="009D35F7"/>
    <w:rsid w:val="00A71C9A"/>
    <w:rsid w:val="00AA300A"/>
    <w:rsid w:val="00AC73AA"/>
    <w:rsid w:val="00B4552D"/>
    <w:rsid w:val="00B77B50"/>
    <w:rsid w:val="00B870ED"/>
    <w:rsid w:val="00BA52FB"/>
    <w:rsid w:val="00BB41F8"/>
    <w:rsid w:val="00BE26C2"/>
    <w:rsid w:val="00C55545"/>
    <w:rsid w:val="00D20BE5"/>
    <w:rsid w:val="00D66425"/>
    <w:rsid w:val="00E36610"/>
    <w:rsid w:val="00E804ED"/>
    <w:rsid w:val="00E9390E"/>
    <w:rsid w:val="00EF621B"/>
    <w:rsid w:val="00F327F8"/>
    <w:rsid w:val="00F76990"/>
    <w:rsid w:val="00F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AF41C"/>
  <w14:defaultImageDpi w14:val="32767"/>
  <w15:chartTrackingRefBased/>
  <w15:docId w15:val="{4F4BF319-F1BE-3B4D-976F-D122CA7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E46D0"/>
    <w:pPr>
      <w:widowControl w:val="0"/>
      <w:autoSpaceDE w:val="0"/>
      <w:autoSpaceDN w:val="0"/>
      <w:spacing w:before="7"/>
      <w:ind w:left="1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6D0"/>
  </w:style>
  <w:style w:type="paragraph" w:styleId="Footer">
    <w:name w:val="footer"/>
    <w:basedOn w:val="Normal"/>
    <w:link w:val="FooterChar"/>
    <w:uiPriority w:val="99"/>
    <w:unhideWhenUsed/>
    <w:rsid w:val="007E4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6D0"/>
  </w:style>
  <w:style w:type="paragraph" w:styleId="ListParagraph">
    <w:name w:val="List Paragraph"/>
    <w:basedOn w:val="Normal"/>
    <w:uiPriority w:val="1"/>
    <w:qFormat/>
    <w:rsid w:val="007E46D0"/>
    <w:pPr>
      <w:widowControl w:val="0"/>
      <w:autoSpaceDE w:val="0"/>
      <w:autoSpaceDN w:val="0"/>
      <w:spacing w:before="7"/>
      <w:ind w:left="100"/>
    </w:pPr>
    <w:rPr>
      <w:rFonts w:ascii="Times New Roman" w:eastAsia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E46D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46D0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E46D0"/>
    <w:pPr>
      <w:widowControl w:val="0"/>
      <w:autoSpaceDE w:val="0"/>
      <w:autoSpaceDN w:val="0"/>
      <w:spacing w:before="7"/>
      <w:ind w:left="10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E46D0"/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0C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C73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C73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220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22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FBJkI49i8Zr1BZn6Dn4W_DXRnA21otuv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Mollen</dc:creator>
  <cp:keywords/>
  <dc:description/>
  <cp:lastModifiedBy>Christine Mollen</cp:lastModifiedBy>
  <cp:revision>11</cp:revision>
  <dcterms:created xsi:type="dcterms:W3CDTF">2021-06-15T17:09:00Z</dcterms:created>
  <dcterms:modified xsi:type="dcterms:W3CDTF">2021-08-25T14:23:00Z</dcterms:modified>
</cp:coreProperties>
</file>